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2F6" w:rsidRPr="000E460F" w:rsidRDefault="00B002F6" w:rsidP="00B002F6">
      <w:pPr>
        <w:jc w:val="center"/>
        <w:rPr>
          <w:rFonts w:ascii="Sylfaen" w:hAnsi="Sylfaen" w:cs="Sylfaen"/>
          <w:sz w:val="28"/>
          <w:lang w:val="en-US"/>
        </w:rPr>
      </w:pPr>
    </w:p>
    <w:p w:rsidR="00B002F6" w:rsidRPr="00060290" w:rsidRDefault="00B002F6" w:rsidP="00B002F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B002F6" w:rsidRPr="00060290" w:rsidRDefault="00B002F6" w:rsidP="00B002F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B002F6" w:rsidRPr="000E460F" w:rsidRDefault="00B002F6" w:rsidP="00B002F6">
      <w:pPr>
        <w:rPr>
          <w:rFonts w:ascii="Sylfaen" w:hAnsi="Sylfaen" w:cs="Sylfaen"/>
          <w:sz w:val="22"/>
          <w:szCs w:val="22"/>
          <w:lang w:val="hy-AM"/>
        </w:rPr>
      </w:pPr>
    </w:p>
    <w:p w:rsidR="00B002F6" w:rsidRPr="00494ACC" w:rsidRDefault="00B002F6" w:rsidP="00B002F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B002F6" w:rsidRPr="00060290" w:rsidRDefault="00B002F6" w:rsidP="00B002F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B002F6" w:rsidRPr="000E460F" w:rsidRDefault="00B002F6" w:rsidP="00B002F6">
      <w:pPr>
        <w:rPr>
          <w:rFonts w:ascii="Sylfaen" w:hAnsi="Sylfaen" w:cs="Sylfaen"/>
          <w:sz w:val="22"/>
          <w:szCs w:val="22"/>
          <w:lang w:val="hy-AM"/>
        </w:rPr>
      </w:pPr>
    </w:p>
    <w:p w:rsidR="00B002F6" w:rsidRPr="00E63BF5" w:rsidRDefault="00B002F6" w:rsidP="00B002F6">
      <w:pPr>
        <w:pStyle w:val="ListParagraph"/>
        <w:spacing w:line="276" w:lineRule="auto"/>
        <w:ind w:left="0"/>
        <w:rPr>
          <w:rFonts w:ascii="Sylfaen" w:hAnsi="Sylfaen" w:cs="Arial Armenia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A81E86">
        <w:rPr>
          <w:lang w:val="hy-AM"/>
        </w:rPr>
        <w:t xml:space="preserve"> </w:t>
      </w:r>
      <w:r>
        <w:rPr>
          <w:rFonts w:ascii="Sylfaen" w:hAnsi="Sylfaen" w:cs="Arial Armenian"/>
          <w:lang w:val="hy-AM"/>
        </w:rPr>
        <w:t>ARG-9.2-</w:t>
      </w:r>
      <w:r w:rsidRPr="002254B4">
        <w:rPr>
          <w:rFonts w:ascii="Sylfaen" w:hAnsi="Sylfaen" w:cs="Arial Armenian"/>
          <w:lang w:val="hy-AM"/>
        </w:rPr>
        <w:t>1</w:t>
      </w:r>
      <w:r w:rsidR="00671C66">
        <w:rPr>
          <w:rFonts w:ascii="Sylfaen" w:hAnsi="Sylfaen" w:cs="Arial Armenian"/>
          <w:lang w:val="en-US"/>
        </w:rPr>
        <w:t>20</w:t>
      </w:r>
      <w:r w:rsidRPr="00A81E86">
        <w:rPr>
          <w:rFonts w:ascii="Sylfaen" w:hAnsi="Sylfaen" w:cs="Arial Armenian"/>
          <w:lang w:val="hy-AM"/>
        </w:rPr>
        <w:t>-</w:t>
      </w:r>
      <w:r w:rsidRPr="00B002F6">
        <w:rPr>
          <w:rFonts w:ascii="Sylfaen" w:hAnsi="Sylfaen" w:cs="Arial Armenian"/>
          <w:lang w:val="hy-AM"/>
        </w:rPr>
        <w:t>2</w:t>
      </w:r>
      <w:r w:rsidR="00671C66">
        <w:rPr>
          <w:rFonts w:ascii="Sylfaen" w:hAnsi="Sylfaen" w:cs="Arial Armenian"/>
          <w:lang w:val="en-US"/>
        </w:rPr>
        <w:t>8</w:t>
      </w:r>
      <w:r w:rsidRPr="00A81E86">
        <w:rPr>
          <w:rFonts w:ascii="Sylfaen" w:hAnsi="Sylfaen" w:cs="Arial Armenian"/>
          <w:lang w:val="hy-AM"/>
        </w:rPr>
        <w:t>.</w:t>
      </w:r>
      <w:r w:rsidRPr="001F7DF9">
        <w:rPr>
          <w:rFonts w:ascii="Sylfaen" w:hAnsi="Sylfaen" w:cs="Arial Armenian"/>
          <w:lang w:val="hy-AM"/>
        </w:rPr>
        <w:t>1</w:t>
      </w:r>
      <w:r w:rsidRPr="002254B4">
        <w:rPr>
          <w:rFonts w:ascii="Sylfaen" w:hAnsi="Sylfaen" w:cs="Arial Armenian"/>
          <w:lang w:val="hy-AM"/>
        </w:rPr>
        <w:t>1</w:t>
      </w:r>
      <w:r w:rsidRPr="00A81E86">
        <w:rPr>
          <w:rFonts w:ascii="Sylfaen" w:hAnsi="Sylfaen" w:cs="Arial Armenian"/>
          <w:lang w:val="hy-AM"/>
        </w:rPr>
        <w:t>.14</w:t>
      </w:r>
      <w:r w:rsidRPr="00AE1B6A">
        <w:rPr>
          <w:rFonts w:ascii="Sylfaen" w:hAnsi="Sylfaen" w:cs="Arial Armenian"/>
          <w:lang w:val="hy-AM"/>
        </w:rPr>
        <w:t>»</w:t>
      </w:r>
      <w:r w:rsidRPr="00994218">
        <w:rPr>
          <w:rFonts w:ascii="Sylfaen" w:hAnsi="Sylfaen" w:cs="Arial Armenian"/>
          <w:lang w:val="hy-AM"/>
        </w:rPr>
        <w:t xml:space="preserve"> </w:t>
      </w:r>
    </w:p>
    <w:p w:rsidR="00B002F6" w:rsidRPr="00E63BF5" w:rsidRDefault="00B002F6" w:rsidP="00B002F6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B002F6" w:rsidRPr="00AF5956" w:rsidRDefault="00B002F6" w:rsidP="00B002F6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2254B4">
        <w:rPr>
          <w:rFonts w:ascii="Sylfaen" w:eastAsia="Times New Roman" w:hAnsi="Sylfaen" w:cs="Sylfaen"/>
          <w:sz w:val="24"/>
          <w:szCs w:val="24"/>
          <w:lang w:val="hy-AM" w:eastAsia="ru-RU"/>
        </w:rPr>
        <w:t>`</w:t>
      </w:r>
      <w:r w:rsidRPr="00E54AD4">
        <w:rPr>
          <w:lang w:val="hy-AM"/>
        </w:rPr>
        <w:t xml:space="preserve"> </w:t>
      </w:r>
      <w:r w:rsidRPr="002254B4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B002F6">
        <w:rPr>
          <w:rFonts w:ascii="Sylfaen" w:eastAsia="Times New Roman" w:hAnsi="Sylfaen" w:cs="Sylfaen"/>
          <w:sz w:val="24"/>
          <w:szCs w:val="24"/>
          <w:lang w:val="hy-AM" w:eastAsia="ru-RU"/>
        </w:rPr>
        <w:t>«Գազպրոմ Արմենիա» ՓԲԸ Երևան ք. Թբիլիսյան խճ. թիվ 43 հասցում գտնվող երկհարկանի քարե շենքի հիմնանորոգում»</w:t>
      </w:r>
      <w:r w:rsidRPr="00C42C83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օբյեկտի շինհավաքակցման աշխատանքների կատարում:</w:t>
      </w:r>
    </w:p>
    <w:p w:rsidR="00B002F6" w:rsidRPr="00AE1B6A" w:rsidRDefault="00B002F6" w:rsidP="00B002F6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B002F6" w:rsidRPr="0087602B" w:rsidRDefault="00B002F6" w:rsidP="00B002F6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B002F6" w:rsidRPr="0087602B" w:rsidRDefault="00B002F6" w:rsidP="00B002F6">
      <w:pPr>
        <w:spacing w:line="276" w:lineRule="auto"/>
        <w:jc w:val="both"/>
        <w:rPr>
          <w:rFonts w:ascii="Sylfaen" w:hAnsi="Sylfaen"/>
          <w:lang w:val="hy-AM"/>
        </w:rPr>
      </w:pPr>
    </w:p>
    <w:p w:rsidR="00B002F6" w:rsidRPr="0087602B" w:rsidRDefault="00B002F6" w:rsidP="00B002F6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BB542F">
        <w:rPr>
          <w:rFonts w:ascii="Sylfaen" w:hAnsi="Sylfaen" w:cs="Sylfaen"/>
          <w:lang w:val="hy-AM"/>
        </w:rPr>
        <w:t>1</w:t>
      </w:r>
      <w:r w:rsidRPr="00B002F6">
        <w:rPr>
          <w:rFonts w:ascii="Sylfaen" w:hAnsi="Sylfaen" w:cs="Sylfae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>.</w:t>
      </w:r>
      <w:r w:rsidRPr="003C34A7">
        <w:rPr>
          <w:rFonts w:ascii="Sylfaen" w:hAnsi="Sylfaen" w:cs="Arial Armenian"/>
          <w:lang w:val="hy-AM"/>
        </w:rPr>
        <w:t>1</w:t>
      </w:r>
      <w:r w:rsidRPr="002254B4">
        <w:rPr>
          <w:rFonts w:ascii="Sylfaen" w:hAnsi="Sylfaen" w:cs="Arial Armenian"/>
          <w:lang w:val="hy-AM"/>
        </w:rPr>
        <w:t>2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B002F6" w:rsidRPr="0087602B" w:rsidRDefault="00B002F6" w:rsidP="00B002F6">
      <w:pPr>
        <w:spacing w:line="276" w:lineRule="auto"/>
        <w:jc w:val="both"/>
        <w:rPr>
          <w:rFonts w:ascii="Sylfaen" w:hAnsi="Sylfaen"/>
          <w:lang w:val="hy-AM"/>
        </w:rPr>
      </w:pPr>
    </w:p>
    <w:p w:rsidR="00B002F6" w:rsidRPr="002B294A" w:rsidRDefault="00B002F6" w:rsidP="00B002F6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E9262E">
        <w:rPr>
          <w:lang w:val="hy-AM"/>
        </w:rPr>
        <w:t>«</w:t>
      </w:r>
      <w:r w:rsidRPr="00E9262E">
        <w:rPr>
          <w:rFonts w:ascii="Sylfaen" w:hAnsi="Sylfaen" w:cs="Sylfaen"/>
          <w:lang w:val="hy-AM"/>
        </w:rPr>
        <w:t>Ֆրի</w:t>
      </w:r>
      <w:r w:rsidRPr="00E9262E">
        <w:rPr>
          <w:lang w:val="hy-AM"/>
        </w:rPr>
        <w:t xml:space="preserve"> </w:t>
      </w:r>
      <w:r w:rsidRPr="00E9262E">
        <w:rPr>
          <w:rFonts w:ascii="Sylfaen" w:hAnsi="Sylfaen" w:cs="Sylfaen"/>
          <w:lang w:val="hy-AM"/>
        </w:rPr>
        <w:t>Քնսթրաքթ</w:t>
      </w:r>
      <w:r w:rsidRPr="00E9262E">
        <w:rPr>
          <w:lang w:val="hy-AM"/>
        </w:rPr>
        <w:t xml:space="preserve">» </w:t>
      </w:r>
      <w:r w:rsidRPr="00E9262E">
        <w:rPr>
          <w:rFonts w:ascii="Sylfaen" w:hAnsi="Sylfaen" w:cs="Sylfaen"/>
          <w:lang w:val="hy-AM"/>
        </w:rPr>
        <w:t>ՍՊԸ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87602B">
        <w:rPr>
          <w:rFonts w:ascii="Sylfaen" w:hAnsi="Sylfaen" w:cs="Sylfaen"/>
          <w:lang w:val="hy-AM"/>
        </w:rPr>
        <w:t>ք</w:t>
      </w:r>
      <w:r w:rsidRPr="0087602B">
        <w:rPr>
          <w:rFonts w:ascii="Sylfaen" w:hAnsi="Sylfaen" w:cs="Arial Armenian"/>
          <w:lang w:val="hy-AM"/>
        </w:rPr>
        <w:t>.</w:t>
      </w:r>
      <w:r w:rsidRPr="00745710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Երևան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E9262E">
        <w:rPr>
          <w:rFonts w:ascii="Sylfaen" w:hAnsi="Sylfaen" w:cs="Arial Armenian"/>
          <w:lang w:val="hy-AM"/>
        </w:rPr>
        <w:t>Կոմիտասի 12շենք, բն. 13</w:t>
      </w:r>
      <w:r w:rsidRPr="0087602B">
        <w:rPr>
          <w:rFonts w:ascii="Sylfaen" w:hAnsi="Sylfaen" w:cs="Arial Armenian"/>
          <w:lang w:val="hy-AM"/>
        </w:rPr>
        <w:t>:</w:t>
      </w:r>
    </w:p>
    <w:p w:rsidR="00B002F6" w:rsidRPr="00AE2FEC" w:rsidRDefault="00B002F6" w:rsidP="00B002F6">
      <w:pPr>
        <w:spacing w:line="276" w:lineRule="auto"/>
        <w:jc w:val="both"/>
        <w:rPr>
          <w:rFonts w:ascii="Sylfaen" w:hAnsi="Sylfaen"/>
          <w:lang w:val="hy-AM"/>
        </w:rPr>
      </w:pPr>
    </w:p>
    <w:p w:rsidR="00B002F6" w:rsidRPr="00E9262E" w:rsidRDefault="00B002F6" w:rsidP="00B002F6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B002F6">
        <w:rPr>
          <w:lang w:val="hy-AM"/>
        </w:rPr>
        <w:t>69 530 054</w:t>
      </w:r>
      <w:r w:rsidRPr="000B2341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B002F6" w:rsidRPr="00E9262E" w:rsidRDefault="00B002F6" w:rsidP="00B002F6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B002F6" w:rsidRPr="00E9262E" w:rsidRDefault="00B002F6" w:rsidP="00B002F6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B002F6" w:rsidRPr="00E9262E" w:rsidRDefault="00B002F6" w:rsidP="00B002F6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B002F6" w:rsidRPr="0087602B" w:rsidRDefault="00B002F6" w:rsidP="00B002F6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B002F6" w:rsidRPr="0087602B" w:rsidRDefault="00B002F6" w:rsidP="00B002F6">
      <w:pPr>
        <w:ind w:left="360" w:hanging="360"/>
        <w:jc w:val="both"/>
        <w:rPr>
          <w:rFonts w:ascii="Sylfaen" w:hAnsi="Sylfaen" w:cs="Sylfaen"/>
          <w:lang w:val="hy-AM"/>
        </w:rPr>
      </w:pPr>
    </w:p>
    <w:p w:rsidR="00B002F6" w:rsidRPr="0087602B" w:rsidRDefault="00B002F6" w:rsidP="00B002F6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B002F6" w:rsidRPr="0087602B" w:rsidRDefault="00B002F6" w:rsidP="00B002F6">
      <w:pPr>
        <w:jc w:val="both"/>
        <w:rPr>
          <w:rFonts w:ascii="Sylfaen" w:hAnsi="Sylfaen" w:cs="Sylfaen"/>
          <w:lang w:val="hy-AM"/>
        </w:rPr>
      </w:pPr>
    </w:p>
    <w:p w:rsidR="00B002F6" w:rsidRDefault="00B002F6" w:rsidP="00B002F6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B002F6" w:rsidRDefault="00B002F6" w:rsidP="00B002F6"/>
    <w:p w:rsidR="00B002F6" w:rsidRDefault="00B002F6" w:rsidP="00B002F6"/>
    <w:p w:rsidR="00B002F6" w:rsidRDefault="00B002F6" w:rsidP="00B002F6"/>
    <w:p w:rsidR="00B002F6" w:rsidRDefault="00B002F6" w:rsidP="00B002F6"/>
    <w:p w:rsidR="00B002F6" w:rsidRDefault="00B002F6" w:rsidP="00B002F6"/>
    <w:p w:rsidR="00B002F6" w:rsidRDefault="00B002F6" w:rsidP="00B002F6"/>
    <w:p w:rsidR="00FD4757" w:rsidRDefault="00FD4757"/>
    <w:sectPr w:rsidR="00FD4757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B002F6"/>
    <w:rsid w:val="00671C66"/>
    <w:rsid w:val="00B002F6"/>
    <w:rsid w:val="00FD47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02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002F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169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2014-12-25T14:26:00Z</dcterms:created>
  <dcterms:modified xsi:type="dcterms:W3CDTF">2014-12-25T14:29:00Z</dcterms:modified>
</cp:coreProperties>
</file>