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DA1" w:rsidRPr="0066063E" w:rsidRDefault="00635DA1" w:rsidP="00635DA1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ՁԿԱՆ ՊԱՇԱՐՆԵՐԻ ՀԱՄԱԼՐՄԱՆ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635DA1" w:rsidRPr="0066063E" w:rsidRDefault="00635DA1" w:rsidP="00635DA1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635DA1" w:rsidRPr="00635DA1" w:rsidRDefault="00635DA1" w:rsidP="00635DA1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ՇՀԾՁԲ-15/8</w:t>
      </w:r>
      <w:r>
        <w:rPr>
          <w:rFonts w:ascii="GHEA Grapalat" w:hAnsi="GHEA Grapalat" w:cs="Sylfaen"/>
          <w:b/>
          <w:szCs w:val="24"/>
        </w:rPr>
        <w:t>-</w:t>
      </w:r>
      <w:r w:rsidR="005133A1">
        <w:rPr>
          <w:rFonts w:ascii="GHEA Grapalat" w:hAnsi="GHEA Grapalat" w:cs="Sylfaen"/>
          <w:b/>
          <w:szCs w:val="24"/>
        </w:rPr>
        <w:t>8</w:t>
      </w:r>
    </w:p>
    <w:p w:rsidR="00635DA1" w:rsidRPr="0066063E" w:rsidRDefault="00635DA1" w:rsidP="00635DA1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42"/>
        <w:gridCol w:w="5403"/>
      </w:tblGrid>
      <w:tr w:rsidR="00635DA1" w:rsidRPr="0066063E" w:rsidTr="00F17085">
        <w:tc>
          <w:tcPr>
            <w:tcW w:w="4927" w:type="dxa"/>
          </w:tcPr>
          <w:p w:rsidR="00635DA1" w:rsidRPr="0066063E" w:rsidRDefault="00635DA1" w:rsidP="00F17085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635DA1" w:rsidRPr="0066063E" w:rsidRDefault="005133A1" w:rsidP="00295452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09 հոկտեմբերի </w:t>
            </w:r>
            <w:r w:rsidR="00635DA1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0E2E2C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635DA1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635DA1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635DA1" w:rsidRPr="0066063E" w:rsidRDefault="00635DA1" w:rsidP="00635DA1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p w:rsidR="00635DA1" w:rsidRPr="0066063E" w:rsidRDefault="00635DA1" w:rsidP="00635DA1">
      <w:pPr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 xml:space="preserve">          </w:t>
      </w: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1929B8">
        <w:rPr>
          <w:rFonts w:ascii="GHEA Grapalat" w:hAnsi="GHEA Grapalat" w:cs="Sylfaen"/>
          <w:szCs w:val="24"/>
          <w:lang w:val="pt-BR"/>
        </w:rPr>
        <w:t>պետի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ժամանակավոր</w:t>
      </w:r>
      <w:r w:rsidRPr="00E9549F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պաշտոնակատար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 xml:space="preserve">կողմից և </w:t>
      </w:r>
      <w:r w:rsidR="00901501" w:rsidRPr="0066063E">
        <w:rPr>
          <w:rFonts w:ascii="GHEA Grapalat" w:hAnsi="GHEA Grapalat" w:cs="Sylfaen"/>
          <w:szCs w:val="24"/>
          <w:lang w:val="pt-BR"/>
        </w:rPr>
        <w:t>«</w:t>
      </w:r>
      <w:r w:rsidR="00901501">
        <w:rPr>
          <w:rFonts w:ascii="GHEA Grapalat" w:hAnsi="GHEA Grapalat" w:cs="Sylfaen"/>
          <w:szCs w:val="24"/>
          <w:lang w:val="pt-BR"/>
        </w:rPr>
        <w:t>ԷՅՉԷՅ ԳՐՈՒՊ</w:t>
      </w:r>
      <w:r w:rsidR="00901501" w:rsidRPr="0066063E">
        <w:rPr>
          <w:rFonts w:ascii="GHEA Grapalat" w:hAnsi="GHEA Grapalat" w:cs="Sylfaen"/>
          <w:szCs w:val="24"/>
          <w:lang w:val="pt-BR"/>
        </w:rPr>
        <w:t>»</w:t>
      </w:r>
      <w:r w:rsidR="00901501">
        <w:rPr>
          <w:rFonts w:ascii="GHEA Grapalat" w:hAnsi="GHEA Grapalat" w:cs="Sylfaen"/>
          <w:szCs w:val="24"/>
          <w:lang w:val="pt-BR"/>
        </w:rPr>
        <w:t xml:space="preserve"> </w:t>
      </w:r>
      <w:r w:rsidR="00901501">
        <w:rPr>
          <w:rFonts w:ascii="GHEA Grapalat" w:hAnsi="GHEA Grapalat" w:cs="Sylfaen"/>
          <w:szCs w:val="24"/>
        </w:rPr>
        <w:t>ՍՊ</w:t>
      </w:r>
      <w:r w:rsidR="00901501">
        <w:rPr>
          <w:rFonts w:ascii="GHEA Grapalat" w:hAnsi="GHEA Grapalat" w:cs="Sylfaen"/>
          <w:szCs w:val="24"/>
          <w:lang w:val="pt-BR"/>
        </w:rPr>
        <w:t>Ը</w:t>
      </w:r>
      <w:r w:rsidR="00901501" w:rsidRPr="0066063E">
        <w:rPr>
          <w:rFonts w:ascii="GHEA Grapalat" w:hAnsi="GHEA Grapalat" w:cs="Sylfaen"/>
          <w:szCs w:val="24"/>
          <w:lang w:val="pt-BR"/>
        </w:rPr>
        <w:t>-ն, ի դեմս Ընկերության</w:t>
      </w:r>
      <w:r w:rsidR="00901501" w:rsidRPr="00F85712">
        <w:rPr>
          <w:rFonts w:ascii="GHEA Grapalat" w:hAnsi="GHEA Grapalat" w:cs="Sylfaen"/>
          <w:szCs w:val="24"/>
          <w:lang w:val="pt-BR"/>
        </w:rPr>
        <w:t xml:space="preserve"> </w:t>
      </w:r>
      <w:r w:rsidR="00901501" w:rsidRPr="0066063E">
        <w:rPr>
          <w:rFonts w:ascii="GHEA Grapalat" w:hAnsi="GHEA Grapalat" w:cs="Sylfaen"/>
          <w:szCs w:val="24"/>
          <w:lang w:val="pt-BR"/>
        </w:rPr>
        <w:t>տնօրեն</w:t>
      </w:r>
      <w:r w:rsidR="00901501">
        <w:rPr>
          <w:rFonts w:ascii="GHEA Grapalat" w:hAnsi="GHEA Grapalat" w:cs="Sylfaen"/>
          <w:szCs w:val="24"/>
          <w:lang w:val="pt-BR"/>
        </w:rPr>
        <w:t xml:space="preserve"> </w:t>
      </w:r>
      <w:r w:rsidR="00901501">
        <w:rPr>
          <w:rFonts w:ascii="GHEA Grapalat" w:hAnsi="GHEA Grapalat" w:cs="Sylfaen"/>
          <w:szCs w:val="24"/>
        </w:rPr>
        <w:t>Ս</w:t>
      </w:r>
      <w:r w:rsidR="00901501" w:rsidRPr="00BA46CA">
        <w:rPr>
          <w:rFonts w:ascii="GHEA Grapalat" w:hAnsi="GHEA Grapalat" w:cs="Sylfaen"/>
          <w:szCs w:val="24"/>
          <w:lang w:val="pt-BR"/>
        </w:rPr>
        <w:t>.</w:t>
      </w:r>
      <w:r w:rsidR="00901501">
        <w:rPr>
          <w:rFonts w:ascii="GHEA Grapalat" w:hAnsi="GHEA Grapalat" w:cs="Sylfaen"/>
          <w:szCs w:val="24"/>
          <w:lang w:val="pt-BR"/>
        </w:rPr>
        <w:t xml:space="preserve"> Աթաբեկյանի</w:t>
      </w:r>
      <w:r w:rsidR="00901501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 xml:space="preserve">, (այսուհետև՝ </w:t>
      </w: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635DA1" w:rsidRPr="00635DA1" w:rsidRDefault="00635DA1" w:rsidP="00635DA1">
      <w:pPr>
        <w:widowControl w:val="0"/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635DA1" w:rsidRPr="0066063E" w:rsidRDefault="00635DA1" w:rsidP="00635DA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635DA1" w:rsidRPr="0066063E" w:rsidRDefault="00635DA1" w:rsidP="00635DA1">
      <w:pPr>
        <w:widowControl w:val="0"/>
        <w:ind w:left="720"/>
        <w:rPr>
          <w:rFonts w:ascii="GHEA Grapalat" w:hAnsi="GHEA Grapalat"/>
          <w:b/>
          <w:szCs w:val="24"/>
          <w:lang w:val="pt-BR"/>
        </w:rPr>
      </w:pPr>
    </w:p>
    <w:p w:rsidR="00635DA1" w:rsidRPr="0066063E" w:rsidRDefault="00635DA1" w:rsidP="00635DA1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635DA1" w:rsidRPr="0066063E" w:rsidRDefault="008F1570" w:rsidP="00635DA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="00635DA1" w:rsidRPr="0066063E">
        <w:rPr>
          <w:rFonts w:ascii="GHEA Grapalat" w:hAnsi="GHEA Grapalat" w:cs="Sylfaen"/>
          <w:szCs w:val="24"/>
          <w:lang w:val="pt-BR"/>
        </w:rPr>
        <w:t xml:space="preserve">ը մասնակցել է Կենտրոնի կողմից </w:t>
      </w:r>
      <w:r w:rsidR="00901501">
        <w:rPr>
          <w:rFonts w:ascii="GHEA Grapalat" w:hAnsi="GHEA Grapalat" w:cs="Sylfaen"/>
          <w:szCs w:val="24"/>
          <w:lang w:val="pt-BR"/>
        </w:rPr>
        <w:t>«</w:t>
      </w:r>
      <w:r w:rsidR="00635DA1">
        <w:rPr>
          <w:rFonts w:ascii="GHEA Grapalat" w:hAnsi="GHEA Grapalat"/>
          <w:szCs w:val="24"/>
          <w:lang w:val="nl-NL"/>
        </w:rPr>
        <w:t xml:space="preserve">Ձկան պաշարների համալրման ծառայությունների </w:t>
      </w:r>
      <w:r w:rsidR="00635DA1" w:rsidRPr="0066063E">
        <w:rPr>
          <w:rFonts w:ascii="GHEA Grapalat" w:hAnsi="GHEA Grapalat"/>
          <w:szCs w:val="24"/>
          <w:lang w:val="nl-NL"/>
        </w:rPr>
        <w:t>ձեռքբերման</w:t>
      </w:r>
      <w:r w:rsidR="00901501">
        <w:rPr>
          <w:rFonts w:ascii="GHEA Grapalat" w:hAnsi="GHEA Grapalat"/>
          <w:szCs w:val="24"/>
          <w:lang w:val="nl-NL"/>
        </w:rPr>
        <w:t>»</w:t>
      </w:r>
      <w:r w:rsidR="00635DA1"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 w:rsidR="00635DA1">
        <w:rPr>
          <w:rFonts w:ascii="GHEA Grapalat" w:hAnsi="GHEA Grapalat" w:cs="Sylfaen"/>
          <w:szCs w:val="24"/>
          <w:lang w:val="pt-BR"/>
        </w:rPr>
        <w:t>ՇՀԾՁԲ-15/8</w:t>
      </w:r>
      <w:r w:rsidR="00635DA1"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635DA1" w:rsidRPr="0066063E" w:rsidRDefault="008F1570" w:rsidP="00635DA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="00635DA1"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635DA1" w:rsidRPr="0066063E" w:rsidRDefault="00635DA1" w:rsidP="00635DA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8F1570">
        <w:rPr>
          <w:rFonts w:ascii="GHEA Grapalat" w:hAnsi="GHEA Grapalat" w:cs="Times Armenian"/>
          <w:szCs w:val="24"/>
          <w:lang w:val="ru-RU"/>
        </w:rPr>
        <w:t>Կատարող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295452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635DA1" w:rsidRPr="0066063E" w:rsidRDefault="008F1570" w:rsidP="00635DA1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Կատարող</w:t>
      </w:r>
      <w:r w:rsidR="00635DA1" w:rsidRPr="0066063E">
        <w:rPr>
          <w:rFonts w:ascii="GHEA Grapalat" w:hAnsi="GHEA Grapalat"/>
          <w:szCs w:val="24"/>
        </w:rPr>
        <w:t>ը</w:t>
      </w:r>
      <w:proofErr w:type="spellEnd"/>
      <w:r w:rsidR="00635DA1"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="00635DA1"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="00635DA1" w:rsidRPr="0066063E">
        <w:rPr>
          <w:rFonts w:ascii="GHEA Grapalat" w:hAnsi="GHEA Grapalat"/>
          <w:szCs w:val="24"/>
          <w:lang w:val="hy-AM"/>
        </w:rPr>
        <w:t xml:space="preserve"> օրենք</w:t>
      </w:r>
      <w:r w:rsidR="00635DA1" w:rsidRPr="0066063E">
        <w:rPr>
          <w:rFonts w:ascii="GHEA Grapalat" w:hAnsi="GHEA Grapalat"/>
          <w:szCs w:val="24"/>
        </w:rPr>
        <w:t>ի</w:t>
      </w:r>
      <w:r w:rsidR="00635DA1"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="00635DA1" w:rsidRPr="0066063E">
        <w:rPr>
          <w:rFonts w:ascii="GHEA Grapalat" w:hAnsi="GHEA Grapalat"/>
          <w:szCs w:val="24"/>
        </w:rPr>
        <w:t>ով</w:t>
      </w:r>
      <w:proofErr w:type="spellEnd"/>
      <w:r w:rsidR="00635DA1" w:rsidRPr="0066063E">
        <w:rPr>
          <w:rFonts w:ascii="GHEA Grapalat" w:hAnsi="GHEA Grapalat"/>
          <w:szCs w:val="24"/>
          <w:lang w:val="pt-BR"/>
        </w:rPr>
        <w:t xml:space="preserve"> </w:t>
      </w:r>
      <w:r w:rsidR="00635DA1" w:rsidRPr="0066063E">
        <w:rPr>
          <w:rFonts w:ascii="GHEA Grapalat" w:hAnsi="GHEA Grapalat"/>
          <w:szCs w:val="24"/>
          <w:lang w:val="hy-AM"/>
        </w:rPr>
        <w:t>նախատեսված</w:t>
      </w:r>
      <w:r w:rsidR="00635DA1"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="00635DA1"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95452">
        <w:rPr>
          <w:rFonts w:ascii="GHEA Grapalat" w:hAnsi="GHEA Grapalat"/>
          <w:szCs w:val="24"/>
        </w:rPr>
        <w:t>ք</w:t>
      </w:r>
      <w:r w:rsidR="00635DA1"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="00635DA1" w:rsidRPr="0066063E">
        <w:rPr>
          <w:rFonts w:ascii="GHEA Grapalat" w:hAnsi="GHEA Grapalat"/>
          <w:szCs w:val="24"/>
          <w:lang w:val="pt-BR"/>
        </w:rPr>
        <w:t>:</w:t>
      </w:r>
    </w:p>
    <w:p w:rsidR="00635DA1" w:rsidRPr="0066063E" w:rsidRDefault="008F1570" w:rsidP="00635DA1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Կատարող</w:t>
      </w:r>
      <w:r w:rsidR="00635DA1" w:rsidRPr="007A5253">
        <w:rPr>
          <w:rFonts w:ascii="GHEA Grapalat" w:hAnsi="GHEA Grapalat"/>
          <w:szCs w:val="24"/>
          <w:lang w:val="hy-AM"/>
        </w:rPr>
        <w:t xml:space="preserve">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Կատարող</w:t>
      </w:r>
      <w:r w:rsidR="00635DA1"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635DA1" w:rsidRPr="0066063E" w:rsidRDefault="00635DA1" w:rsidP="00635DA1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635DA1" w:rsidRPr="0066063E" w:rsidRDefault="00635DA1" w:rsidP="00635DA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635DA1" w:rsidRPr="0066063E" w:rsidRDefault="00635DA1" w:rsidP="00635DA1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635DA1" w:rsidRPr="0066063E" w:rsidRDefault="00635DA1" w:rsidP="00635DA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635DA1" w:rsidRDefault="00635DA1" w:rsidP="00635DA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D56842" w:rsidRDefault="00D56842" w:rsidP="00635DA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295452" w:rsidRPr="0066063E" w:rsidRDefault="00295452" w:rsidP="00635DA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635DA1" w:rsidRPr="0066063E" w:rsidRDefault="00635DA1" w:rsidP="00635DA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635DA1" w:rsidRPr="0066063E" w:rsidRDefault="00635DA1" w:rsidP="00635DA1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635DA1" w:rsidRPr="0066063E" w:rsidRDefault="00635DA1" w:rsidP="00635DA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635DA1" w:rsidRPr="0066063E" w:rsidRDefault="00635DA1" w:rsidP="00635DA1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 w:rsidR="008F1570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 w:rsidR="008F1570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ը նոր վավերապայմանների մասին գրավոր ծանուցում է Կենտրոնին:</w:t>
      </w:r>
    </w:p>
    <w:p w:rsidR="00635DA1" w:rsidRPr="0066063E" w:rsidRDefault="00635DA1" w:rsidP="00635DA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635DA1" w:rsidRPr="0066063E" w:rsidRDefault="00635DA1" w:rsidP="00635DA1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635DA1" w:rsidRPr="0066063E" w:rsidRDefault="00635DA1" w:rsidP="00635DA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635DA1" w:rsidRPr="0066063E" w:rsidRDefault="00635DA1" w:rsidP="00635DA1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635DA1" w:rsidRPr="0066063E" w:rsidRDefault="00635DA1" w:rsidP="00635DA1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635DA1" w:rsidRPr="0066063E" w:rsidRDefault="00635DA1" w:rsidP="00635DA1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0065" w:type="dxa"/>
        <w:jc w:val="center"/>
        <w:tblLayout w:type="fixed"/>
        <w:tblLook w:val="0000"/>
      </w:tblPr>
      <w:tblGrid>
        <w:gridCol w:w="4662"/>
        <w:gridCol w:w="5403"/>
      </w:tblGrid>
      <w:tr w:rsidR="00635DA1" w:rsidRPr="005133A1" w:rsidTr="00FB34FD">
        <w:trPr>
          <w:trHeight w:val="65"/>
          <w:jc w:val="center"/>
        </w:trPr>
        <w:tc>
          <w:tcPr>
            <w:tcW w:w="4662" w:type="dxa"/>
            <w:vAlign w:val="center"/>
          </w:tcPr>
          <w:p w:rsidR="00635DA1" w:rsidRPr="00C01FEC" w:rsidRDefault="00635DA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635DA1" w:rsidRPr="00C01FEC" w:rsidRDefault="00635DA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635DA1" w:rsidRPr="00C01FEC" w:rsidRDefault="00635DA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635DA1" w:rsidRPr="00C01FEC" w:rsidRDefault="00635DA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635DA1" w:rsidRPr="00C01FEC" w:rsidRDefault="00635DA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761F50">
              <w:fldChar w:fldCharType="begin"/>
            </w:r>
            <w:r w:rsidR="00B223FA" w:rsidRPr="00E27651">
              <w:rPr>
                <w:lang w:val="pt-BR"/>
              </w:rPr>
              <w:instrText>HYPERLINK "mailto:gak@armeps.am"</w:instrText>
            </w:r>
            <w:r w:rsidR="00761F50"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761F50">
              <w:fldChar w:fldCharType="end"/>
            </w:r>
          </w:p>
          <w:p w:rsidR="00635DA1" w:rsidRPr="0066063E" w:rsidRDefault="00635DA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5DA1" w:rsidRDefault="00635DA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5DA1" w:rsidRDefault="00635DA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5DA1" w:rsidRDefault="00635DA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5DA1" w:rsidRDefault="00635DA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5DA1" w:rsidRDefault="00635DA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5DA1" w:rsidRPr="0066063E" w:rsidRDefault="00635DA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5DA1" w:rsidRPr="0066063E" w:rsidRDefault="00635DA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5DA1" w:rsidRPr="0066063E" w:rsidRDefault="00635DA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635DA1" w:rsidRDefault="00635DA1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635DA1" w:rsidRPr="0066063E" w:rsidRDefault="00635DA1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635DA1" w:rsidRPr="0066063E" w:rsidRDefault="00635DA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403" w:type="dxa"/>
            <w:vAlign w:val="center"/>
          </w:tcPr>
          <w:p w:rsidR="00635DA1" w:rsidRPr="00C01FEC" w:rsidRDefault="00635DA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901501" w:rsidRPr="00FB4832" w:rsidRDefault="00901501" w:rsidP="0090150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FB4832">
              <w:rPr>
                <w:rFonts w:ascii="GHEA Grapalat" w:hAnsi="GHEA Grapalat"/>
                <w:sz w:val="22"/>
                <w:szCs w:val="22"/>
                <w:lang w:val="pt-BR"/>
              </w:rPr>
              <w:t>ՀՀ, ք. Երևան, Արտաշիսյան փ. 51/16շ., բն.12</w:t>
            </w:r>
          </w:p>
          <w:p w:rsidR="00901501" w:rsidRPr="00FB4832" w:rsidRDefault="00901501" w:rsidP="0090150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FB4832">
              <w:rPr>
                <w:rFonts w:ascii="GHEA Grapalat" w:hAnsi="GHEA Grapalat"/>
                <w:sz w:val="22"/>
                <w:szCs w:val="22"/>
                <w:lang w:val="pt-BR"/>
              </w:rPr>
              <w:t>«</w:t>
            </w:r>
            <w:proofErr w:type="spellStart"/>
            <w:r w:rsidRPr="00FB4832">
              <w:rPr>
                <w:rFonts w:ascii="GHEA Grapalat" w:hAnsi="GHEA Grapalat" w:cs="Sylfaen"/>
                <w:sz w:val="22"/>
                <w:szCs w:val="22"/>
              </w:rPr>
              <w:t>Կոնվերս</w:t>
            </w:r>
            <w:proofErr w:type="spellEnd"/>
            <w:r w:rsidRPr="00FB4832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FB4832">
              <w:rPr>
                <w:rFonts w:ascii="GHEA Grapalat" w:hAnsi="GHEA Grapalat" w:cs="Sylfaen"/>
                <w:sz w:val="22"/>
                <w:szCs w:val="22"/>
              </w:rPr>
              <w:t>Բանկ</w:t>
            </w:r>
            <w:proofErr w:type="spellEnd"/>
            <w:r w:rsidRPr="00FB4832">
              <w:rPr>
                <w:rFonts w:ascii="GHEA Grapalat" w:hAnsi="GHEA Grapalat"/>
                <w:sz w:val="22"/>
                <w:szCs w:val="22"/>
                <w:lang w:val="pt-BR"/>
              </w:rPr>
              <w:t xml:space="preserve">» ՓԲԸ  </w:t>
            </w:r>
          </w:p>
          <w:p w:rsidR="00901501" w:rsidRPr="00FB4832" w:rsidRDefault="00901501" w:rsidP="0090150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FB4832">
              <w:rPr>
                <w:rFonts w:ascii="GHEA Grapalat" w:hAnsi="GHEA Grapalat"/>
                <w:sz w:val="22"/>
                <w:szCs w:val="22"/>
                <w:lang w:val="pt-BR"/>
              </w:rPr>
              <w:t>Հ/Հ 1930055416390100</w:t>
            </w:r>
          </w:p>
          <w:p w:rsidR="00901501" w:rsidRPr="00FB4832" w:rsidRDefault="00901501" w:rsidP="0090150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FB4832">
              <w:rPr>
                <w:rFonts w:ascii="GHEA Grapalat" w:hAnsi="GHEA Grapalat"/>
                <w:sz w:val="22"/>
                <w:szCs w:val="22"/>
                <w:lang w:val="pt-BR"/>
              </w:rPr>
              <w:t>ՀՎՀՀ 02263759</w:t>
            </w:r>
          </w:p>
          <w:p w:rsidR="00901501" w:rsidRPr="00FB4832" w:rsidRDefault="00901501" w:rsidP="0090150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FB4832">
              <w:rPr>
                <w:rFonts w:ascii="GHEA Grapalat" w:hAnsi="GHEA Grapalat"/>
                <w:sz w:val="22"/>
                <w:szCs w:val="22"/>
                <w:lang w:val="pt-BR"/>
              </w:rPr>
              <w:t>էլ. հասցեն` hagroupllc@mail.ru</w:t>
            </w:r>
          </w:p>
          <w:p w:rsidR="00901501" w:rsidRPr="00FB4832" w:rsidRDefault="00901501" w:rsidP="0090150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FB4832">
              <w:rPr>
                <w:rFonts w:ascii="GHEA Grapalat" w:hAnsi="GHEA Grapalat"/>
                <w:sz w:val="22"/>
                <w:szCs w:val="22"/>
                <w:lang w:val="pt-BR"/>
              </w:rPr>
              <w:t xml:space="preserve">Հեռ. (095) 896930 </w:t>
            </w:r>
          </w:p>
          <w:p w:rsidR="00901501" w:rsidRDefault="00901501" w:rsidP="00901501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901501" w:rsidRDefault="00901501" w:rsidP="00901501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901501" w:rsidRDefault="00901501" w:rsidP="00901501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901501" w:rsidRDefault="00901501" w:rsidP="00901501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901501" w:rsidRDefault="00901501" w:rsidP="00901501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</w:p>
          <w:p w:rsidR="00901501" w:rsidRPr="004B0FAB" w:rsidRDefault="00901501" w:rsidP="0090150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vertAlign w:val="superscript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Ս. Աթաբեկյան</w:t>
            </w:r>
          </w:p>
          <w:p w:rsidR="00635DA1" w:rsidRPr="0066063E" w:rsidRDefault="00FB34FD" w:rsidP="00FB34F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635DA1" w:rsidRDefault="00635DA1" w:rsidP="00635DA1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sectPr w:rsidR="00635DA1" w:rsidSect="00295452">
      <w:pgSz w:w="12240" w:h="15840"/>
      <w:pgMar w:top="360" w:right="81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635DA1"/>
    <w:rsid w:val="00070CDA"/>
    <w:rsid w:val="000E2E2C"/>
    <w:rsid w:val="00107458"/>
    <w:rsid w:val="00295452"/>
    <w:rsid w:val="002E1C54"/>
    <w:rsid w:val="005133A1"/>
    <w:rsid w:val="006038C9"/>
    <w:rsid w:val="00635DA1"/>
    <w:rsid w:val="006B74C7"/>
    <w:rsid w:val="00761F50"/>
    <w:rsid w:val="008E1814"/>
    <w:rsid w:val="008F1570"/>
    <w:rsid w:val="00901501"/>
    <w:rsid w:val="009672B0"/>
    <w:rsid w:val="009A69F0"/>
    <w:rsid w:val="00B223FA"/>
    <w:rsid w:val="00B80600"/>
    <w:rsid w:val="00C14601"/>
    <w:rsid w:val="00CD1FD8"/>
    <w:rsid w:val="00D56842"/>
    <w:rsid w:val="00D95461"/>
    <w:rsid w:val="00DE16F2"/>
    <w:rsid w:val="00E27651"/>
    <w:rsid w:val="00F843C2"/>
    <w:rsid w:val="00F908DE"/>
    <w:rsid w:val="00FB34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DA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635DA1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635DA1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635DA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35DA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semiHidden/>
    <w:unhideWhenUsed/>
    <w:rsid w:val="00635DA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0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507</Words>
  <Characters>2894</Characters>
  <Application>Microsoft Office Word</Application>
  <DocSecurity>0</DocSecurity>
  <Lines>24</Lines>
  <Paragraphs>6</Paragraphs>
  <ScaleCrop>false</ScaleCrop>
  <Company/>
  <LinksUpToDate>false</LinksUpToDate>
  <CharactersWithSpaces>3395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6</cp:revision>
  <cp:lastPrinted>2015-06-10T23:41:00Z</cp:lastPrinted>
  <dcterms:created xsi:type="dcterms:W3CDTF">2015-03-30T12:54:00Z</dcterms:created>
  <dcterms:modified xsi:type="dcterms:W3CDTF">2015-10-12T06:41:00Z</dcterms:modified>
</cp:coreProperties>
</file>