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DD" w:rsidRDefault="005568DD" w:rsidP="005568DD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5568DD" w:rsidRDefault="005568DD" w:rsidP="005568DD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5568DD" w:rsidRDefault="005568DD" w:rsidP="005568DD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5568DD" w:rsidRDefault="005568DD" w:rsidP="005568DD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5568DD" w:rsidRDefault="005568DD" w:rsidP="005568DD">
      <w:pPr>
        <w:spacing w:after="240"/>
        <w:jc w:val="center"/>
        <w:rPr>
          <w:rFonts w:ascii="Sylfaen" w:hAnsi="Sylfaen" w:cs="Times Armenian"/>
          <w:b/>
          <w:color w:val="000000"/>
          <w:szCs w:val="24"/>
          <w:lang w:val="hy-AM"/>
        </w:rPr>
      </w:pPr>
      <w:r>
        <w:rPr>
          <w:rFonts w:ascii="Arial Armenian" w:hAnsi="Arial Armenian" w:cs="Times Armenian"/>
          <w:b/>
          <w:color w:val="000000"/>
          <w:szCs w:val="24"/>
          <w:lang w:val="af-ZA"/>
        </w:rPr>
        <w:t>ÐÐ Î² ²²Ì-îÜîì-²äÒ´-1</w:t>
      </w:r>
      <w:r>
        <w:rPr>
          <w:rFonts w:ascii="Sylfaen" w:hAnsi="Sylfaen" w:cs="Times Armenian"/>
          <w:b/>
          <w:color w:val="000000"/>
          <w:szCs w:val="24"/>
          <w:lang w:val="hy-AM"/>
        </w:rPr>
        <w:t>5</w:t>
      </w:r>
      <w:r w:rsidRPr="002960F4">
        <w:rPr>
          <w:rFonts w:ascii="Arial Armenian" w:hAnsi="Arial Armenian" w:cs="Times Armenian"/>
          <w:b/>
          <w:color w:val="000000"/>
          <w:szCs w:val="24"/>
          <w:lang w:val="af-ZA"/>
        </w:rPr>
        <w:t>/</w:t>
      </w:r>
      <w:r>
        <w:rPr>
          <w:rFonts w:ascii="Arial Armenian" w:hAnsi="Arial Armenian" w:cs="Times Armenian"/>
          <w:b/>
          <w:color w:val="000000"/>
          <w:szCs w:val="24"/>
          <w:lang w:val="af-ZA"/>
        </w:rPr>
        <w:t>1</w:t>
      </w:r>
      <w:r w:rsidRPr="002960F4">
        <w:rPr>
          <w:rFonts w:ascii="Arial Armenian" w:hAnsi="Arial Armenian" w:cs="Times Armenian"/>
          <w:b/>
          <w:color w:val="000000"/>
          <w:szCs w:val="24"/>
          <w:lang w:val="af-ZA"/>
        </w:rPr>
        <w:t>-¶²Î-ÞÐ²äÒ´-1</w:t>
      </w:r>
      <w:r>
        <w:rPr>
          <w:rFonts w:ascii="Arial Armenian" w:hAnsi="Arial Armenian" w:cs="Times Armenian"/>
          <w:b/>
          <w:color w:val="000000"/>
          <w:szCs w:val="24"/>
          <w:lang w:val="af-ZA"/>
        </w:rPr>
        <w:t>5</w:t>
      </w:r>
      <w:r w:rsidRPr="002960F4">
        <w:rPr>
          <w:rFonts w:ascii="Arial Armenian" w:hAnsi="Arial Armenian" w:cs="Times Armenian"/>
          <w:b/>
          <w:color w:val="000000"/>
          <w:szCs w:val="24"/>
          <w:lang w:val="af-ZA"/>
        </w:rPr>
        <w:t>/</w:t>
      </w:r>
      <w:r>
        <w:rPr>
          <w:rFonts w:ascii="Arial Armenian" w:hAnsi="Arial Armenian" w:cs="Times Armenian"/>
          <w:b/>
          <w:color w:val="000000"/>
          <w:szCs w:val="24"/>
          <w:lang w:val="af-ZA"/>
        </w:rPr>
        <w:t>13</w:t>
      </w:r>
    </w:p>
    <w:p w:rsidR="005568DD" w:rsidRPr="007773B7" w:rsidRDefault="005568DD" w:rsidP="005568DD">
      <w:pPr>
        <w:spacing w:after="240"/>
        <w:jc w:val="center"/>
        <w:rPr>
          <w:rFonts w:ascii="Sylfaen" w:hAnsi="Sylfaen" w:cs="Times Armenian"/>
          <w:b/>
          <w:color w:val="000000"/>
          <w:szCs w:val="24"/>
          <w:lang w:val="hy-AM"/>
        </w:rPr>
      </w:pPr>
    </w:p>
    <w:p w:rsidR="005568DD" w:rsidRDefault="005568DD" w:rsidP="005568DD">
      <w:pPr>
        <w:spacing w:after="240"/>
        <w:ind w:left="-90" w:firstLine="81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CD3C74"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ÐÐ Î² ²²Ì-îÜîì-²äÒ´-1</w:t>
      </w:r>
      <w:r>
        <w:rPr>
          <w:rFonts w:ascii="Sylfaen" w:hAnsi="Sylfaen" w:cs="Times Armenian"/>
          <w:b/>
          <w:color w:val="000000"/>
          <w:sz w:val="20"/>
          <w:u w:val="single"/>
          <w:lang w:val="hy-AM"/>
        </w:rPr>
        <w:t>5</w:t>
      </w:r>
      <w:r w:rsidRPr="00CD3C74"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/</w:t>
      </w:r>
      <w:r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1</w:t>
      </w:r>
      <w:r w:rsidRPr="00CD3C74"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-¶²Î-ÞÐ²äÒ´-1</w:t>
      </w:r>
      <w:r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5</w:t>
      </w:r>
      <w:r w:rsidRPr="00CD3C74"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/</w:t>
      </w:r>
      <w:r>
        <w:rPr>
          <w:rFonts w:ascii="Sylfaen" w:hAnsi="Sylfaen" w:cs="Times Armenian"/>
          <w:b/>
          <w:color w:val="000000"/>
          <w:sz w:val="20"/>
          <w:u w:val="single"/>
          <w:lang w:val="hy-AM"/>
        </w:rPr>
        <w:t>1</w:t>
      </w:r>
      <w:r w:rsidRPr="00C34CD2">
        <w:rPr>
          <w:rFonts w:ascii="Sylfaen" w:hAnsi="Sylfaen" w:cs="Times Armenian"/>
          <w:b/>
          <w:color w:val="000000"/>
          <w:sz w:val="20"/>
          <w:u w:val="single"/>
          <w:lang w:val="hy-AM"/>
        </w:rPr>
        <w:t>3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</w:t>
      </w:r>
      <w:r>
        <w:rPr>
          <w:rFonts w:ascii="Sylfaen" w:hAnsi="Sylfaen"/>
          <w:sz w:val="20"/>
          <w:lang w:val="hy-AM"/>
        </w:rPr>
        <w:t xml:space="preserve"> շրջանակային</w:t>
      </w:r>
      <w:r>
        <w:rPr>
          <w:rFonts w:ascii="Arial Armenian" w:hAnsi="Arial Armenian"/>
          <w:sz w:val="20"/>
          <w:lang w:val="af-ZA"/>
        </w:rPr>
        <w:t xml:space="preserve"> ÁÝÃ³ó³Ï³ñ·áí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³ñ¹ÛáõÝùáõÙ ÏÝùí³Í å³ÛÙ³Ý³·ñÇ /»ñÇ/  Ù³ëÇÝ ï»Õ»Ï³ïíáõÃÛáõÝÁ: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1"/>
        <w:gridCol w:w="549"/>
        <w:gridCol w:w="164"/>
        <w:gridCol w:w="68"/>
        <w:gridCol w:w="395"/>
        <w:gridCol w:w="218"/>
        <w:gridCol w:w="88"/>
        <w:gridCol w:w="324"/>
        <w:gridCol w:w="333"/>
        <w:gridCol w:w="30"/>
        <w:gridCol w:w="90"/>
        <w:gridCol w:w="213"/>
        <w:gridCol w:w="27"/>
        <w:gridCol w:w="30"/>
        <w:gridCol w:w="115"/>
        <w:gridCol w:w="373"/>
        <w:gridCol w:w="32"/>
        <w:gridCol w:w="20"/>
        <w:gridCol w:w="127"/>
        <w:gridCol w:w="53"/>
        <w:gridCol w:w="816"/>
        <w:gridCol w:w="84"/>
        <w:gridCol w:w="70"/>
        <w:gridCol w:w="33"/>
        <w:gridCol w:w="434"/>
        <w:gridCol w:w="183"/>
        <w:gridCol w:w="150"/>
        <w:gridCol w:w="30"/>
        <w:gridCol w:w="10"/>
        <w:gridCol w:w="65"/>
        <w:gridCol w:w="222"/>
        <w:gridCol w:w="190"/>
        <w:gridCol w:w="503"/>
        <w:gridCol w:w="75"/>
        <w:gridCol w:w="25"/>
        <w:gridCol w:w="875"/>
        <w:gridCol w:w="63"/>
        <w:gridCol w:w="112"/>
        <w:gridCol w:w="224"/>
        <w:gridCol w:w="156"/>
        <w:gridCol w:w="150"/>
        <w:gridCol w:w="117"/>
        <w:gridCol w:w="78"/>
        <w:gridCol w:w="326"/>
        <w:gridCol w:w="129"/>
        <w:gridCol w:w="370"/>
        <w:gridCol w:w="73"/>
        <w:gridCol w:w="283"/>
        <w:gridCol w:w="405"/>
        <w:gridCol w:w="212"/>
        <w:gridCol w:w="197"/>
        <w:gridCol w:w="990"/>
      </w:tblGrid>
      <w:tr w:rsidR="005568DD" w:rsidTr="00252C2B">
        <w:trPr>
          <w:trHeight w:val="146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568DD" w:rsidTr="00252C2B">
        <w:trPr>
          <w:trHeight w:val="110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117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44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787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306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5568DD" w:rsidTr="00252C2B">
        <w:trPr>
          <w:trHeight w:val="175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1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2787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306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568DD" w:rsidTr="00252C2B">
        <w:trPr>
          <w:trHeight w:val="275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1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787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306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568DD" w:rsidTr="00252C2B">
        <w:trPr>
          <w:trHeight w:val="40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27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30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874461" w:rsidRPr="00E94398" w:rsidTr="005568DD">
        <w:trPr>
          <w:trHeight w:val="340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74461" w:rsidRPr="004150A8" w:rsidRDefault="00874461" w:rsidP="00252C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1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461" w:rsidRPr="00AF1DB6" w:rsidRDefault="00874461" w:rsidP="005568DD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ճաշասենյակի</w:t>
            </w:r>
            <w:r w:rsidRPr="0031070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"/>
                <w:sz w:val="14"/>
                <w:szCs w:val="14"/>
              </w:rPr>
              <w:t>կահույք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461" w:rsidRPr="000D1B56" w:rsidRDefault="00874461" w:rsidP="005568DD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</w:p>
          <w:p w:rsidR="00874461" w:rsidRPr="000D1B56" w:rsidRDefault="00874461" w:rsidP="005568DD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D1B56">
              <w:rPr>
                <w:rFonts w:ascii="Arial Armenian" w:hAnsi="Arial Armenian" w:cs="Arial"/>
                <w:sz w:val="14"/>
                <w:szCs w:val="14"/>
              </w:rPr>
              <w:t>Ñ³í³ù³Íáõ</w:t>
            </w:r>
          </w:p>
          <w:p w:rsidR="00874461" w:rsidRPr="000D1B56" w:rsidRDefault="00874461" w:rsidP="005568DD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461" w:rsidRPr="00AF1DB6" w:rsidRDefault="00874461" w:rsidP="005568DD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2D3323">
              <w:rPr>
                <w:rFonts w:ascii="Arial Armenian" w:hAnsi="Arial Armenian" w:cs="Arial"/>
                <w:sz w:val="14"/>
                <w:szCs w:val="14"/>
              </w:rPr>
              <w:t>4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461" w:rsidRPr="00AF1DB6" w:rsidRDefault="00874461" w:rsidP="005568DD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2D3323">
              <w:rPr>
                <w:rFonts w:ascii="Arial Armenian" w:hAnsi="Arial Armenian" w:cs="Arial"/>
                <w:sz w:val="14"/>
                <w:szCs w:val="14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461" w:rsidRPr="00FA711C" w:rsidRDefault="00874461" w:rsidP="005568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A711C">
              <w:rPr>
                <w:rFonts w:ascii="Calibri" w:hAnsi="Calibri" w:cs="Calibri"/>
                <w:color w:val="000000"/>
                <w:sz w:val="18"/>
                <w:szCs w:val="18"/>
              </w:rPr>
              <w:t>500000</w:t>
            </w:r>
          </w:p>
        </w:tc>
        <w:tc>
          <w:tcPr>
            <w:tcW w:w="9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461" w:rsidRPr="00FA711C" w:rsidRDefault="00874461" w:rsidP="005568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A711C">
              <w:rPr>
                <w:rFonts w:ascii="Calibri" w:hAnsi="Calibri" w:cs="Calibri"/>
                <w:color w:val="000000"/>
                <w:sz w:val="18"/>
                <w:szCs w:val="18"/>
              </w:rPr>
              <w:t>500000</w:t>
            </w:r>
          </w:p>
        </w:tc>
        <w:tc>
          <w:tcPr>
            <w:tcW w:w="2777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74461" w:rsidRPr="00874461" w:rsidRDefault="00874461" w:rsidP="00252C2B">
            <w:pPr>
              <w:spacing w:line="220" w:lineRule="exact"/>
              <w:jc w:val="both"/>
              <w:rPr>
                <w:sz w:val="14"/>
                <w:szCs w:val="14"/>
                <w:highlight w:val="yellow"/>
              </w:rPr>
            </w:pPr>
            <w:r w:rsidRPr="00874461">
              <w:rPr>
                <w:rFonts w:ascii="Sylfaen" w:hAnsi="Sylfaen"/>
                <w:b/>
                <w:sz w:val="14"/>
                <w:szCs w:val="14"/>
              </w:rPr>
              <w:t xml:space="preserve">Խոհանոցի կահույք ՝ </w:t>
            </w:r>
            <w:r w:rsidRPr="00874461">
              <w:rPr>
                <w:rFonts w:ascii="Arial Armenian" w:hAnsi="Arial Armenian"/>
                <w:sz w:val="14"/>
                <w:szCs w:val="14"/>
              </w:rPr>
              <w:t xml:space="preserve"> É³ÙÇÝ³å³ï, 1 Éí³ó³ñ³ÝÇ å³Ñ³ñ³Ýáí,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չժանգոտվող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պողպատե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լվացարանով՝</w:t>
            </w:r>
            <w:r w:rsidRPr="00874461">
              <w:rPr>
                <w:rFonts w:ascii="Sylfaen" w:hAnsi="Sylfaen"/>
                <w:b/>
                <w:sz w:val="14"/>
                <w:szCs w:val="14"/>
              </w:rPr>
              <w:t>/խորությունը 60սմ, լայնքը 80սմ, բարձրությունը 85սմ/,</w:t>
            </w:r>
            <w:r w:rsidRPr="00874461">
              <w:rPr>
                <w:rFonts w:ascii="Arial Armenian" w:hAnsi="Arial Armenian"/>
                <w:sz w:val="14"/>
                <w:szCs w:val="14"/>
              </w:rPr>
              <w:t xml:space="preserve">  2 Ñ³ï 2 ¹éÝ³ÝÇ Ï³ËáíÇ å³Ñ³ñ³Ýáí,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դռները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ապակե</w:t>
            </w:r>
            <w:r w:rsidRPr="00874461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պրոֆիլներով</w:t>
            </w:r>
            <w:r w:rsidRPr="00874461">
              <w:rPr>
                <w:rFonts w:ascii="Sylfaen" w:hAnsi="Sylfaen"/>
                <w:b/>
                <w:sz w:val="14"/>
                <w:szCs w:val="14"/>
              </w:rPr>
              <w:t>/լայնքը 80սմ, խորությունը՝ 35սմ, բարձրությունը 60սմ/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:1 </w:t>
            </w:r>
            <w:r w:rsidRPr="00874461">
              <w:rPr>
                <w:rFonts w:ascii="Sylfaen" w:hAnsi="Sylfaen" w:cs="Arial Armenian"/>
                <w:sz w:val="14"/>
                <w:szCs w:val="14"/>
              </w:rPr>
              <w:t>հատ 4 քաշովի դարակներով /խորությունը 60սմ, լայնքը 40սմ, բարձրությունը 85 սմ և 1 հատ 3 դռնանի պահարանով/ խորությունը 60սմ, լայնքը 120սմ, բարձրությունը 85սմ: Ե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զրերը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և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¹éÝ»ñÁ åñáýÇÉÝ»ñáí,</w:t>
            </w:r>
            <w:r w:rsidRPr="00874461">
              <w:rPr>
                <w:rFonts w:ascii="Arial Armenian" w:hAnsi="Arial Armenian"/>
                <w:sz w:val="14"/>
                <w:szCs w:val="14"/>
              </w:rPr>
              <w:t xml:space="preserve">  ·áõÛÝÁ ÁÝïñáíÇ å³ïíÇñ³ïáõÇ  ÏáÕÙÇó: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Տ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>»Õ³¹ñáõÙ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ն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ու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չափագրումն</w:t>
            </w:r>
            <w:r w:rsidRPr="00874461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իրականացվում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է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մատակարարի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Áëï å³ïíÇñ³ïáõÇ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ն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ßí³Í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վայրի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,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նախապես</w:t>
            </w:r>
            <w:r w:rsidRPr="00874461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համաձայնեցներով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: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ժամկետն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առնվազն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365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օրացույցային</w:t>
            </w:r>
            <w:r w:rsidRPr="00874461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օր.</w:t>
            </w:r>
            <w:r w:rsidRPr="00874461">
              <w:rPr>
                <w:rFonts w:ascii="Sylfaen" w:hAnsi="Sylfaen" w:cs="Arial"/>
                <w:sz w:val="14"/>
                <w:szCs w:val="14"/>
              </w:rPr>
              <w:t xml:space="preserve"> Երաշխիքային ժամկետը առնվազն 1 տարի</w:t>
            </w:r>
          </w:p>
        </w:tc>
        <w:tc>
          <w:tcPr>
            <w:tcW w:w="3063" w:type="dxa"/>
            <w:gridSpan w:val="10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74461" w:rsidRPr="00874461" w:rsidRDefault="00874461" w:rsidP="00252C2B">
            <w:pPr>
              <w:spacing w:line="220" w:lineRule="exact"/>
              <w:jc w:val="both"/>
              <w:rPr>
                <w:sz w:val="14"/>
                <w:szCs w:val="14"/>
                <w:highlight w:val="yellow"/>
                <w:lang w:val="ru-RU"/>
              </w:rPr>
            </w:pPr>
            <w:r w:rsidRPr="00874461">
              <w:rPr>
                <w:rFonts w:ascii="Sylfaen" w:hAnsi="Sylfaen"/>
                <w:b/>
                <w:sz w:val="14"/>
                <w:szCs w:val="14"/>
              </w:rPr>
              <w:t xml:space="preserve">Խոհանոցի կահույք ՝ </w:t>
            </w:r>
            <w:r w:rsidRPr="00874461">
              <w:rPr>
                <w:rFonts w:ascii="Arial Armenian" w:hAnsi="Arial Armenian"/>
                <w:sz w:val="14"/>
                <w:szCs w:val="14"/>
              </w:rPr>
              <w:t xml:space="preserve"> É³ÙÇÝ³å³ï, 1 Éí³ó³ñ³ÝÇ å³Ñ³ñ³Ýáí,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չժանգոտվող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պողպատե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լվացարանով՝</w:t>
            </w:r>
            <w:r w:rsidRPr="00874461">
              <w:rPr>
                <w:rFonts w:ascii="Sylfaen" w:hAnsi="Sylfaen"/>
                <w:b/>
                <w:sz w:val="14"/>
                <w:szCs w:val="14"/>
              </w:rPr>
              <w:t>/խորությունը 60սմ, լայնքը 80սմ, բարձրությունը 85սմ/,</w:t>
            </w:r>
            <w:r w:rsidRPr="00874461">
              <w:rPr>
                <w:rFonts w:ascii="Arial Armenian" w:hAnsi="Arial Armenian"/>
                <w:sz w:val="14"/>
                <w:szCs w:val="14"/>
              </w:rPr>
              <w:t xml:space="preserve">  2 Ñ³ï 2 ¹éÝ³ÝÇ Ï³ËáíÇ å³Ñ³ñ³Ýáí,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դռները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ապակե</w:t>
            </w:r>
            <w:r w:rsidRPr="00874461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պրոֆիլներով</w:t>
            </w:r>
            <w:r w:rsidRPr="00874461">
              <w:rPr>
                <w:rFonts w:ascii="Sylfaen" w:hAnsi="Sylfaen"/>
                <w:b/>
                <w:sz w:val="14"/>
                <w:szCs w:val="14"/>
              </w:rPr>
              <w:t>/լայնքը 80սմ, խորությունը՝ 35սմ, բարձրությունը 60սմ/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:1 </w:t>
            </w:r>
            <w:r w:rsidRPr="00874461">
              <w:rPr>
                <w:rFonts w:ascii="Sylfaen" w:hAnsi="Sylfaen" w:cs="Arial Armenian"/>
                <w:sz w:val="14"/>
                <w:szCs w:val="14"/>
              </w:rPr>
              <w:t>հատ 4 քաշովի դարակներով /խորությունը 60սմ, լայնքը 40սմ, բարձրությունը 85 սմ և 1 հատ 3 դռնանի պահարանով/ խորությունը 60սմ, լայնքը 120սմ, բարձրությունը 85սմ: Ե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զրերը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և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¹éÝ»ñÁ åñáýÇÉÝ»ñáí,</w:t>
            </w:r>
            <w:r w:rsidRPr="00874461">
              <w:rPr>
                <w:rFonts w:ascii="Arial Armenian" w:hAnsi="Arial Armenian"/>
                <w:sz w:val="14"/>
                <w:szCs w:val="14"/>
              </w:rPr>
              <w:t xml:space="preserve">  ·áõÛÝÁ ÁÝïñáíÇ å³ïíÇñ³ïáõÇ  ÏáÕÙÇó: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Տ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>»Õ³¹ñáõÙ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ն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ու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չափագրումն</w:t>
            </w:r>
            <w:r w:rsidRPr="00874461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իրականացվում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է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մատակարարի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Áëï å³ïíÇñ³ïáõÇ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ն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ßí³Í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վայրի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,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նախապես</w:t>
            </w:r>
            <w:r w:rsidRPr="00874461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համաձայնեցներով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: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ժամկետն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առնվազն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365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օրացույցային</w:t>
            </w:r>
            <w:r w:rsidRPr="00874461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օր.</w:t>
            </w:r>
            <w:r w:rsidRPr="00874461">
              <w:rPr>
                <w:rFonts w:ascii="Sylfaen" w:hAnsi="Sylfaen" w:cs="Arial"/>
                <w:sz w:val="14"/>
                <w:szCs w:val="14"/>
              </w:rPr>
              <w:t xml:space="preserve"> Երաշխիքային ժամկետը առնվազն 1 տարի</w:t>
            </w:r>
          </w:p>
        </w:tc>
      </w:tr>
      <w:tr w:rsidR="005568DD" w:rsidRPr="00BA1E6B" w:rsidTr="005568DD">
        <w:trPr>
          <w:trHeight w:val="340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4150A8" w:rsidRDefault="005568DD" w:rsidP="00252C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</w:t>
            </w:r>
          </w:p>
        </w:tc>
        <w:tc>
          <w:tcPr>
            <w:tcW w:w="1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AF1DB6" w:rsidRDefault="005568DD" w:rsidP="005568DD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31070E">
              <w:rPr>
                <w:rFonts w:ascii="GHEA Grapalat" w:hAnsi="GHEA Grapalat" w:cs="Arial"/>
                <w:sz w:val="14"/>
                <w:szCs w:val="14"/>
              </w:rPr>
              <w:t>ճեմասրահի և ընդունարանի կահույք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0D1B56" w:rsidRDefault="005568DD" w:rsidP="005568DD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D1B56">
              <w:rPr>
                <w:rFonts w:ascii="Arial Armenian" w:hAnsi="Arial Armenian" w:cs="Arial"/>
                <w:sz w:val="14"/>
                <w:szCs w:val="14"/>
              </w:rPr>
              <w:t>Ñ³í³ù³Íáõ</w:t>
            </w:r>
          </w:p>
          <w:p w:rsidR="005568DD" w:rsidRPr="000D1B56" w:rsidRDefault="005568DD" w:rsidP="005568DD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AF1DB6" w:rsidRDefault="005568DD" w:rsidP="005568DD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2D3323">
              <w:rPr>
                <w:rFonts w:ascii="Arial Armenian" w:hAnsi="Arial Armenian" w:cs="Arial"/>
                <w:sz w:val="14"/>
                <w:szCs w:val="14"/>
              </w:rPr>
              <w:t>4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AF1DB6" w:rsidRDefault="005568DD" w:rsidP="005568DD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2D3323">
              <w:rPr>
                <w:rFonts w:ascii="Arial Armenian" w:hAnsi="Arial Armenian" w:cs="Arial"/>
                <w:sz w:val="14"/>
                <w:szCs w:val="14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FA711C" w:rsidRDefault="005568DD" w:rsidP="005568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480000</w:t>
            </w:r>
          </w:p>
        </w:tc>
        <w:tc>
          <w:tcPr>
            <w:tcW w:w="9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FA711C" w:rsidRDefault="005568DD" w:rsidP="005568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480000</w:t>
            </w:r>
          </w:p>
        </w:tc>
        <w:tc>
          <w:tcPr>
            <w:tcW w:w="2777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74461" w:rsidRPr="00874461" w:rsidRDefault="00874461" w:rsidP="00874461">
            <w:pPr>
              <w:jc w:val="both"/>
              <w:rPr>
                <w:rFonts w:ascii="Arial Armenian" w:hAnsi="Arial Armenian"/>
                <w:sz w:val="14"/>
                <w:szCs w:val="14"/>
              </w:rPr>
            </w:pPr>
            <w:r w:rsidRPr="00874461">
              <w:rPr>
                <w:rFonts w:ascii="Arial Armenian" w:hAnsi="Arial Armenian"/>
                <w:sz w:val="14"/>
                <w:szCs w:val="14"/>
              </w:rPr>
              <w:t>1 µ³½Ùáó, /</w:t>
            </w:r>
            <w:r w:rsidRPr="00874461">
              <w:rPr>
                <w:rFonts w:ascii="Sylfaen" w:hAnsi="Sylfaen"/>
                <w:sz w:val="14"/>
                <w:szCs w:val="14"/>
              </w:rPr>
              <w:t>երկարությունը` 210 սմ, թիկնոցը` 70սմ, նստատեղի լայնքը` 60սմ, բարձրությունը` 45սմ</w:t>
            </w:r>
            <w:r w:rsidRPr="00874461">
              <w:rPr>
                <w:rFonts w:ascii="Arial Armenian" w:hAnsi="Arial Armenian"/>
                <w:sz w:val="14"/>
                <w:szCs w:val="14"/>
              </w:rPr>
              <w:t xml:space="preserve">/ Ïïáñ» ÑÇÙùÇ íñ³: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Կտորն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ու</w:t>
            </w:r>
            <w:r w:rsidRPr="00874461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նախապես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համաձայնեցնելով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: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Տ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>»Õ³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փոխումն</w:t>
            </w:r>
            <w:r w:rsidRPr="00874461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իրականացվում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է</w:t>
            </w:r>
            <w:r w:rsidRPr="00874461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մատակարարի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Áëï å³ïíÇñ³ïáõÇ Ýßí³Í í³ÛñÇ: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ժամկետն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առնվազն</w:t>
            </w:r>
            <w:r w:rsidRPr="00874461">
              <w:rPr>
                <w:rFonts w:ascii="Arial Armenian" w:hAnsi="Arial Armenian"/>
                <w:sz w:val="14"/>
                <w:szCs w:val="14"/>
              </w:rPr>
              <w:t xml:space="preserve"> 365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օրացույցային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օր</w:t>
            </w:r>
            <w:r w:rsidRPr="00874461">
              <w:rPr>
                <w:rFonts w:ascii="Arial Armenian" w:hAnsi="Arial Armenian"/>
                <w:sz w:val="14"/>
                <w:szCs w:val="14"/>
              </w:rPr>
              <w:t>:</w:t>
            </w:r>
            <w:r w:rsidRPr="00874461">
              <w:rPr>
                <w:rFonts w:ascii="Sylfaen" w:hAnsi="Sylfaen" w:cs="Arial"/>
                <w:sz w:val="14"/>
                <w:szCs w:val="14"/>
              </w:rPr>
              <w:t xml:space="preserve"> Երաշխիքային ժամկետը առնվազն 1 տարի</w:t>
            </w:r>
          </w:p>
          <w:p w:rsidR="005568DD" w:rsidRPr="00874461" w:rsidRDefault="005568DD" w:rsidP="00252C2B">
            <w:pPr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063" w:type="dxa"/>
            <w:gridSpan w:val="10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74461" w:rsidRPr="00874461" w:rsidRDefault="00874461" w:rsidP="00874461">
            <w:pPr>
              <w:jc w:val="both"/>
              <w:rPr>
                <w:rFonts w:ascii="Arial Armenian" w:hAnsi="Arial Armenian"/>
                <w:sz w:val="14"/>
                <w:szCs w:val="14"/>
              </w:rPr>
            </w:pPr>
            <w:r w:rsidRPr="00874461">
              <w:rPr>
                <w:rFonts w:ascii="Arial Armenian" w:hAnsi="Arial Armenian"/>
                <w:sz w:val="14"/>
                <w:szCs w:val="14"/>
              </w:rPr>
              <w:t>1 µ³½Ùáó, /</w:t>
            </w:r>
            <w:r w:rsidRPr="00874461">
              <w:rPr>
                <w:rFonts w:ascii="Sylfaen" w:hAnsi="Sylfaen"/>
                <w:sz w:val="14"/>
                <w:szCs w:val="14"/>
              </w:rPr>
              <w:t>երկարությունը` 210 սմ, թիկնոցը` 70սմ, նստատեղի լայնքը` 60սմ, բարձրությունը` 45սմ</w:t>
            </w:r>
            <w:r w:rsidRPr="00874461">
              <w:rPr>
                <w:rFonts w:ascii="Arial Armenian" w:hAnsi="Arial Armenian"/>
                <w:sz w:val="14"/>
                <w:szCs w:val="14"/>
              </w:rPr>
              <w:t xml:space="preserve">/ Ïïáñ» ÑÇÙùÇ íñ³: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Կտորն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ու</w:t>
            </w:r>
            <w:r w:rsidRPr="00874461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նախապես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համաձայնեցնելով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: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Տ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>»Õ³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փոխումն</w:t>
            </w:r>
            <w:r w:rsidRPr="00874461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իրականացվում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է</w:t>
            </w:r>
            <w:r w:rsidRPr="00874461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մատակարարի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Áëï å³ïíÇñ³ïáõÇ Ýßí³Í í³ÛñÇ: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ժամկետն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առնվազն</w:t>
            </w:r>
            <w:r w:rsidRPr="00874461">
              <w:rPr>
                <w:rFonts w:ascii="Arial Armenian" w:hAnsi="Arial Armenian"/>
                <w:sz w:val="14"/>
                <w:szCs w:val="14"/>
              </w:rPr>
              <w:t xml:space="preserve"> 365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օրացույցային</w:t>
            </w:r>
            <w:r w:rsidRPr="00874461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874461">
              <w:rPr>
                <w:rFonts w:ascii="Sylfaen" w:hAnsi="Sylfaen" w:cs="Sylfaen"/>
                <w:sz w:val="14"/>
                <w:szCs w:val="14"/>
              </w:rPr>
              <w:t>օր</w:t>
            </w:r>
            <w:r w:rsidRPr="00874461">
              <w:rPr>
                <w:rFonts w:ascii="Arial Armenian" w:hAnsi="Arial Armenian"/>
                <w:sz w:val="14"/>
                <w:szCs w:val="14"/>
              </w:rPr>
              <w:t>:</w:t>
            </w:r>
          </w:p>
          <w:p w:rsidR="005568DD" w:rsidRPr="00874461" w:rsidRDefault="00874461" w:rsidP="00252C2B">
            <w:pPr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r w:rsidRPr="00874461">
              <w:rPr>
                <w:rFonts w:ascii="Sylfaen" w:hAnsi="Sylfaen" w:cs="Arial"/>
                <w:sz w:val="14"/>
                <w:szCs w:val="14"/>
              </w:rPr>
              <w:t>Երաշխիքային ժամկետը առնվազն 1 տարի</w:t>
            </w:r>
          </w:p>
        </w:tc>
      </w:tr>
      <w:tr w:rsidR="005568DD" w:rsidRPr="00167E88" w:rsidTr="00252C2B">
        <w:trPr>
          <w:trHeight w:val="106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68DD" w:rsidRDefault="005568DD" w:rsidP="00252C2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  <w:p w:rsidR="005568DD" w:rsidRDefault="005568DD" w:rsidP="00252C2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5568DD" w:rsidTr="00252C2B">
        <w:trPr>
          <w:trHeight w:val="137"/>
        </w:trPr>
        <w:tc>
          <w:tcPr>
            <w:tcW w:w="478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4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ED47AA" w:rsidRDefault="005568DD" w:rsidP="00252C2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5568DD" w:rsidTr="00252C2B">
        <w:trPr>
          <w:trHeight w:val="88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68DD" w:rsidRDefault="005568DD" w:rsidP="00252C2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5568DD" w:rsidRDefault="005568DD" w:rsidP="00252C2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5568DD" w:rsidTr="00252C2B"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5568DD" w:rsidTr="00252C2B">
        <w:tc>
          <w:tcPr>
            <w:tcW w:w="19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6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568DD" w:rsidTr="00252C2B">
        <w:trPr>
          <w:trHeight w:val="65"/>
        </w:trPr>
        <w:tc>
          <w:tcPr>
            <w:tcW w:w="19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6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5568DD" w:rsidTr="00252C2B">
        <w:trPr>
          <w:trHeight w:val="97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5568DD" w:rsidRPr="00172332" w:rsidTr="00252C2B">
        <w:trPr>
          <w:trHeight w:val="155"/>
        </w:trPr>
        <w:tc>
          <w:tcPr>
            <w:tcW w:w="760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22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568DD" w:rsidRPr="00874461" w:rsidRDefault="005568DD" w:rsidP="005F15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74461">
              <w:rPr>
                <w:rFonts w:ascii="GHEA Grapalat" w:hAnsi="GHEA Grapalat"/>
                <w:b/>
                <w:sz w:val="16"/>
                <w:szCs w:val="16"/>
              </w:rPr>
              <w:t>22</w:t>
            </w:r>
            <w:r w:rsidRPr="008744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874461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5F1556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Pr="008744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.2015թ..</w:t>
            </w:r>
          </w:p>
        </w:tc>
      </w:tr>
      <w:tr w:rsidR="005568DD" w:rsidRPr="00172332" w:rsidTr="00252C2B">
        <w:trPr>
          <w:trHeight w:val="164"/>
        </w:trPr>
        <w:tc>
          <w:tcPr>
            <w:tcW w:w="6670" w:type="dxa"/>
            <w:gridSpan w:val="3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2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68DD" w:rsidRPr="00874461" w:rsidRDefault="00874461" w:rsidP="005F15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744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27.1</w:t>
            </w:r>
            <w:r w:rsidR="005F1556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Pr="00874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.</w:t>
            </w:r>
            <w:r w:rsidR="005568DD" w:rsidRPr="008744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2015թ.</w:t>
            </w:r>
          </w:p>
        </w:tc>
      </w:tr>
      <w:tr w:rsidR="005568DD" w:rsidRPr="00172332" w:rsidTr="00252C2B">
        <w:trPr>
          <w:trHeight w:val="47"/>
        </w:trPr>
        <w:tc>
          <w:tcPr>
            <w:tcW w:w="6670" w:type="dxa"/>
            <w:gridSpan w:val="35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7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0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5568DD" w:rsidTr="00252C2B">
        <w:trPr>
          <w:trHeight w:val="47"/>
        </w:trPr>
        <w:tc>
          <w:tcPr>
            <w:tcW w:w="6670" w:type="dxa"/>
            <w:gridSpan w:val="35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7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0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5568DD" w:rsidTr="00252C2B">
        <w:trPr>
          <w:trHeight w:val="169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68DD" w:rsidRDefault="005568DD" w:rsidP="00252C2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5568DD" w:rsidTr="005568DD">
        <w:trPr>
          <w:trHeight w:val="40"/>
        </w:trPr>
        <w:tc>
          <w:tcPr>
            <w:tcW w:w="201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8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5568D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FF7973"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</w:tr>
      <w:tr w:rsidR="005568DD" w:rsidTr="005568DD">
        <w:trPr>
          <w:trHeight w:val="213"/>
        </w:trPr>
        <w:tc>
          <w:tcPr>
            <w:tcW w:w="201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8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5568DD" w:rsidTr="005568DD">
        <w:trPr>
          <w:trHeight w:val="250"/>
        </w:trPr>
        <w:tc>
          <w:tcPr>
            <w:tcW w:w="201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8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9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7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568DD" w:rsidTr="005568DD">
        <w:trPr>
          <w:trHeight w:val="137"/>
        </w:trPr>
        <w:tc>
          <w:tcPr>
            <w:tcW w:w="201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8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5568DD" w:rsidTr="00031DB2">
        <w:trPr>
          <w:trHeight w:val="367"/>
        </w:trPr>
        <w:tc>
          <w:tcPr>
            <w:tcW w:w="201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5568DD" w:rsidRDefault="005568DD" w:rsidP="00252C2B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158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031DB2" w:rsidRDefault="005568DD" w:rsidP="005568DD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  <w:r w:rsidRPr="00031DB2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Ցիկլոիդ</w:t>
            </w:r>
            <w:r w:rsidRPr="00031DB2">
              <w:rPr>
                <w:rFonts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031DB2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DA42AB" w:rsidRDefault="005568DD" w:rsidP="00031DB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681600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DA42AB" w:rsidRDefault="005568DD" w:rsidP="00031DB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681600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DA42AB" w:rsidRDefault="005568DD" w:rsidP="00031DB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136320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B60176" w:rsidRDefault="005568DD" w:rsidP="00031D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136320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B60176" w:rsidRDefault="005568DD" w:rsidP="00031DB2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817920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B60176" w:rsidRDefault="005568DD" w:rsidP="00031DB2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817920</w:t>
            </w:r>
          </w:p>
        </w:tc>
      </w:tr>
      <w:tr w:rsidR="00031DB2" w:rsidTr="00031DB2">
        <w:trPr>
          <w:trHeight w:val="340"/>
        </w:trPr>
        <w:tc>
          <w:tcPr>
            <w:tcW w:w="201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1DB2" w:rsidRDefault="00031DB2" w:rsidP="00252C2B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1587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1DB2" w:rsidRPr="005568DD" w:rsidRDefault="00031DB2" w:rsidP="00252C2B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DB2" w:rsidRPr="00DA42AB" w:rsidRDefault="00031DB2" w:rsidP="00031DB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393320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DB2" w:rsidRPr="00DA42AB" w:rsidRDefault="00031DB2" w:rsidP="00031DB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393320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DB2" w:rsidRPr="00DA42AB" w:rsidRDefault="00031DB2" w:rsidP="00031DB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78664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DB2" w:rsidRPr="00B60176" w:rsidRDefault="00031DB2" w:rsidP="00031D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78664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DB2" w:rsidRPr="00B60176" w:rsidRDefault="00031DB2" w:rsidP="00031DB2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471984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DB2" w:rsidRPr="00B60176" w:rsidRDefault="00031DB2" w:rsidP="00031DB2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471984</w:t>
            </w:r>
          </w:p>
        </w:tc>
      </w:tr>
      <w:tr w:rsidR="005568DD" w:rsidTr="00252C2B">
        <w:trPr>
          <w:trHeight w:val="290"/>
        </w:trPr>
        <w:tc>
          <w:tcPr>
            <w:tcW w:w="300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5568DD" w:rsidTr="00252C2B">
        <w:trPr>
          <w:trHeight w:val="169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68DD" w:rsidRPr="006F132D" w:rsidRDefault="005568DD" w:rsidP="00252C2B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 w:rsidRPr="00822271">
              <w:rPr>
                <w:rFonts w:cs="Sylfaen"/>
                <w:b/>
                <w:sz w:val="16"/>
                <w:szCs w:val="16"/>
                <w:lang w:val="es-ES"/>
              </w:rPr>
              <w:t>NN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1 և 2 </w:t>
            </w:r>
            <w:r w:rsidRPr="00822271">
              <w:rPr>
                <w:rFonts w:ascii="Sylfaen" w:hAnsi="Sylfaen" w:cs="Sylfaen"/>
                <w:b/>
                <w:sz w:val="16"/>
                <w:szCs w:val="16"/>
              </w:rPr>
              <w:t>չափաբաժինների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մասերով վարվել են բանակցություններ:</w:t>
            </w:r>
          </w:p>
        </w:tc>
      </w:tr>
      <w:tr w:rsidR="005568DD" w:rsidTr="00252C2B">
        <w:trPr>
          <w:trHeight w:val="232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5568DD" w:rsidTr="00252C2B">
        <w:tc>
          <w:tcPr>
            <w:tcW w:w="131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35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5568DD" w:rsidTr="00252C2B">
        <w:tc>
          <w:tcPr>
            <w:tcW w:w="131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5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9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031DB2" w:rsidTr="00031DB2">
        <w:trPr>
          <w:trHeight w:val="259"/>
        </w:trPr>
        <w:tc>
          <w:tcPr>
            <w:tcW w:w="13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DB2" w:rsidRPr="00031DB2" w:rsidRDefault="00031DB2" w:rsidP="00031DB2">
            <w:pPr>
              <w:spacing w:line="276" w:lineRule="auto"/>
              <w:jc w:val="center"/>
              <w:rPr>
                <w:rFonts w:ascii="GHEA Grapalat" w:eastAsiaTheme="minorEastAsia" w:hAnsi="GHEA Grapalat" w:cstheme="minorBidi"/>
                <w:sz w:val="16"/>
                <w:szCs w:val="16"/>
                <w:lang w:val="hy-AM" w:eastAsia="en-US"/>
              </w:rPr>
            </w:pPr>
            <w:r>
              <w:rPr>
                <w:rFonts w:ascii="GHEA Grapalat" w:eastAsiaTheme="minorEastAsia" w:hAnsi="GHEA Grapalat" w:cstheme="minorBidi"/>
                <w:sz w:val="16"/>
                <w:szCs w:val="16"/>
                <w:lang w:val="hy-AM" w:eastAsia="en-US"/>
              </w:rPr>
              <w:t>1</w:t>
            </w:r>
          </w:p>
        </w:tc>
        <w:tc>
          <w:tcPr>
            <w:tcW w:w="13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DB2" w:rsidRPr="00031DB2" w:rsidRDefault="00031DB2" w:rsidP="00252C2B">
            <w:pPr>
              <w:spacing w:line="276" w:lineRule="auto"/>
              <w:rPr>
                <w:rFonts w:cs="TimesArmenianPSMT"/>
                <w:color w:val="FF0000"/>
                <w:sz w:val="14"/>
                <w:szCs w:val="14"/>
                <w:lang w:val="es-ES"/>
              </w:rPr>
            </w:pPr>
            <w:r w:rsidRPr="00031DB2">
              <w:rPr>
                <w:color w:val="FF0000"/>
                <w:sz w:val="14"/>
                <w:szCs w:val="14"/>
                <w:lang w:val="es-ES"/>
              </w:rPr>
              <w:t xml:space="preserve">  </w:t>
            </w:r>
            <w:r w:rsidRPr="00031DB2">
              <w:rPr>
                <w:rFonts w:ascii="Sylfaen" w:hAnsi="Sylfaen" w:cs="Sylfaen"/>
                <w:b/>
                <w:color w:val="FF0000"/>
                <w:sz w:val="16"/>
                <w:szCs w:val="16"/>
                <w:lang w:val="es-ES"/>
              </w:rPr>
              <w:t>Ցիկլոիդ</w:t>
            </w:r>
            <w:r w:rsidRPr="00031DB2">
              <w:rPr>
                <w:rFonts w:cs="Times Armenian"/>
                <w:b/>
                <w:color w:val="FF0000"/>
                <w:sz w:val="16"/>
                <w:szCs w:val="16"/>
                <w:lang w:val="es-ES"/>
              </w:rPr>
              <w:t xml:space="preserve"> </w:t>
            </w:r>
            <w:r w:rsidRPr="00031DB2">
              <w:rPr>
                <w:rFonts w:ascii="Sylfaen" w:hAnsi="Sylfaen" w:cs="Sylfaen"/>
                <w:b/>
                <w:color w:val="FF0000"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DB2" w:rsidRPr="007B41CB" w:rsidRDefault="00031DB2" w:rsidP="00252C2B">
            <w:pPr>
              <w:spacing w:line="276" w:lineRule="auto"/>
              <w:rPr>
                <w:rFonts w:ascii="Sylfaen" w:eastAsiaTheme="minorEastAsia" w:hAnsi="Sylfaen" w:cstheme="minorBidi"/>
                <w:sz w:val="14"/>
                <w:szCs w:val="14"/>
                <w:lang w:val="hy-AM" w:eastAsia="en-US"/>
              </w:rPr>
            </w:pPr>
            <w:r w:rsidRPr="007B41CB">
              <w:rPr>
                <w:rFonts w:ascii="Sylfaen" w:eastAsiaTheme="minorEastAsia" w:hAnsi="Sylfaen" w:cstheme="minorBidi"/>
                <w:sz w:val="14"/>
                <w:szCs w:val="14"/>
                <w:lang w:val="hy-AM" w:eastAsia="en-US"/>
              </w:rPr>
              <w:t>բավարար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DB2" w:rsidRPr="007B41CB" w:rsidRDefault="00031DB2" w:rsidP="00252C2B">
            <w:pPr>
              <w:spacing w:line="276" w:lineRule="auto"/>
              <w:rPr>
                <w:rFonts w:ascii="Sylfaen" w:eastAsiaTheme="minorEastAsia" w:hAnsi="Sylfaen" w:cstheme="minorBidi"/>
                <w:sz w:val="14"/>
                <w:szCs w:val="14"/>
                <w:lang w:val="hy-AM" w:eastAsia="en-US"/>
              </w:rPr>
            </w:pPr>
            <w:r w:rsidRPr="007B41CB">
              <w:rPr>
                <w:rFonts w:ascii="Sylfaen" w:eastAsiaTheme="minorEastAsia" w:hAnsi="Sylfaen" w:cstheme="minorBidi"/>
                <w:sz w:val="14"/>
                <w:szCs w:val="14"/>
                <w:lang w:val="hy-AM" w:eastAsia="en-US"/>
              </w:rPr>
              <w:t>բավարար</w:t>
            </w:r>
          </w:p>
        </w:tc>
        <w:tc>
          <w:tcPr>
            <w:tcW w:w="9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DB2" w:rsidRPr="007B41CB" w:rsidRDefault="00031DB2" w:rsidP="00252C2B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DB2" w:rsidRDefault="00031DB2" w:rsidP="00031DB2">
            <w:pPr>
              <w:jc w:val="center"/>
            </w:pPr>
            <w:r>
              <w:rPr>
                <w:rFonts w:ascii="Sylfaen" w:eastAsiaTheme="minorEastAsia" w:hAnsi="Sylfaen" w:cstheme="minorBidi"/>
                <w:sz w:val="14"/>
                <w:szCs w:val="14"/>
                <w:lang w:val="hy-AM" w:eastAsia="en-US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DB2" w:rsidRDefault="00031DB2" w:rsidP="00031DB2">
            <w:pPr>
              <w:jc w:val="center"/>
            </w:pPr>
            <w:r w:rsidRPr="00073394">
              <w:rPr>
                <w:rFonts w:ascii="Sylfaen" w:eastAsiaTheme="minorEastAsia" w:hAnsi="Sylfaen" w:cstheme="minorBidi"/>
                <w:sz w:val="14"/>
                <w:szCs w:val="14"/>
                <w:lang w:val="hy-AM" w:eastAsia="en-US"/>
              </w:rPr>
              <w:t>բավարար</w:t>
            </w:r>
          </w:p>
        </w:tc>
        <w:tc>
          <w:tcPr>
            <w:tcW w:w="9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DB2" w:rsidRDefault="00031DB2" w:rsidP="00031DB2">
            <w:pPr>
              <w:jc w:val="center"/>
            </w:pPr>
            <w:r w:rsidRPr="00F764B6">
              <w:rPr>
                <w:rFonts w:ascii="Sylfaen" w:eastAsiaTheme="minorEastAsia" w:hAnsi="Sylfaen" w:cstheme="minorBidi"/>
                <w:sz w:val="14"/>
                <w:szCs w:val="14"/>
                <w:lang w:val="hy-AM" w:eastAsia="en-US"/>
              </w:rPr>
              <w:t>բավարար</w:t>
            </w:r>
          </w:p>
        </w:tc>
        <w:tc>
          <w:tcPr>
            <w:tcW w:w="8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DB2" w:rsidRDefault="00031DB2" w:rsidP="00031DB2">
            <w:pPr>
              <w:jc w:val="center"/>
            </w:pPr>
            <w:r w:rsidRPr="00F764B6">
              <w:rPr>
                <w:rFonts w:ascii="Sylfaen" w:eastAsiaTheme="minorEastAsia" w:hAnsi="Sylfaen" w:cstheme="minorBidi"/>
                <w:sz w:val="14"/>
                <w:szCs w:val="14"/>
                <w:lang w:val="hy-AM" w:eastAsia="en-US"/>
              </w:rPr>
              <w:t>բավարար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DB2" w:rsidRDefault="00031DB2" w:rsidP="00031DB2">
            <w:pPr>
              <w:jc w:val="center"/>
            </w:pPr>
            <w:r w:rsidRPr="00F764B6">
              <w:rPr>
                <w:rFonts w:ascii="Sylfaen" w:eastAsiaTheme="minorEastAsia" w:hAnsi="Sylfaen" w:cstheme="minorBidi"/>
                <w:sz w:val="14"/>
                <w:szCs w:val="14"/>
                <w:lang w:val="hy-AM" w:eastAsia="en-US"/>
              </w:rPr>
              <w:t>բավարար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DB2" w:rsidRPr="00AD05A1" w:rsidRDefault="00031DB2" w:rsidP="00252C2B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</w:tr>
      <w:tr w:rsidR="005568DD" w:rsidTr="00252C2B">
        <w:trPr>
          <w:trHeight w:val="259"/>
        </w:trPr>
        <w:tc>
          <w:tcPr>
            <w:tcW w:w="2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5568DD" w:rsidTr="00252C2B">
        <w:trPr>
          <w:trHeight w:val="205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5568DD" w:rsidRDefault="005568DD" w:rsidP="00252C2B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5568DD" w:rsidTr="00031DB2">
        <w:trPr>
          <w:trHeight w:val="178"/>
        </w:trPr>
        <w:tc>
          <w:tcPr>
            <w:tcW w:w="587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031DB2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5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883848" w:rsidRDefault="00031DB2" w:rsidP="00031DB2">
            <w:pPr>
              <w:pStyle w:val="a5"/>
              <w:spacing w:line="276" w:lineRule="auto"/>
              <w:ind w:firstLine="2"/>
              <w:jc w:val="center"/>
              <w:rPr>
                <w:b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13</w:t>
            </w:r>
            <w:r w:rsidR="005568DD" w:rsidRPr="000F2E0B">
              <w:rPr>
                <w:b/>
                <w:sz w:val="16"/>
                <w:szCs w:val="16"/>
                <w:lang w:val="es-ES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="005568DD" w:rsidRPr="000F2E0B">
              <w:rPr>
                <w:b/>
                <w:sz w:val="16"/>
                <w:szCs w:val="16"/>
                <w:lang w:val="es-ES"/>
              </w:rPr>
              <w:t>.201</w:t>
            </w:r>
            <w:r w:rsidR="005568DD" w:rsidRPr="000F2E0B"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5</w:t>
            </w:r>
            <w:r w:rsidR="005568DD" w:rsidRPr="000F2E0B">
              <w:rPr>
                <w:b/>
                <w:sz w:val="16"/>
                <w:szCs w:val="16"/>
                <w:lang w:val="es-ES"/>
              </w:rPr>
              <w:t>Ã.</w:t>
            </w:r>
          </w:p>
        </w:tc>
      </w:tr>
      <w:tr w:rsidR="005568DD" w:rsidRPr="005F1556" w:rsidTr="00252C2B">
        <w:trPr>
          <w:trHeight w:val="178"/>
        </w:trPr>
        <w:tc>
          <w:tcPr>
            <w:tcW w:w="5877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0F2E0B" w:rsidRDefault="005568DD" w:rsidP="00252C2B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0F2E0B"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0F2E0B" w:rsidRDefault="005568DD" w:rsidP="00252C2B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0F2E0B"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5568DD" w:rsidTr="00252C2B">
        <w:trPr>
          <w:trHeight w:val="223"/>
        </w:trPr>
        <w:tc>
          <w:tcPr>
            <w:tcW w:w="5877" w:type="dxa"/>
            <w:gridSpan w:val="3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031DB2" w:rsidRDefault="00031DB2" w:rsidP="00252C2B">
            <w:pPr>
              <w:pStyle w:val="a5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031DB2" w:rsidRDefault="00031DB2" w:rsidP="00252C2B">
            <w:pPr>
              <w:pStyle w:val="a5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5568DD" w:rsidTr="00252C2B">
        <w:trPr>
          <w:trHeight w:val="241"/>
        </w:trPr>
        <w:tc>
          <w:tcPr>
            <w:tcW w:w="587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55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0F2E0B" w:rsidRDefault="00031DB2" w:rsidP="00031DB2">
            <w:pPr>
              <w:pStyle w:val="a5"/>
              <w:spacing w:line="276" w:lineRule="auto"/>
              <w:ind w:firstLine="708"/>
              <w:jc w:val="center"/>
              <w:rPr>
                <w:b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13</w:t>
            </w:r>
            <w:r w:rsidRPr="000F2E0B">
              <w:rPr>
                <w:b/>
                <w:sz w:val="16"/>
                <w:szCs w:val="16"/>
                <w:lang w:val="es-ES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0F2E0B">
              <w:rPr>
                <w:b/>
                <w:sz w:val="16"/>
                <w:szCs w:val="16"/>
                <w:lang w:val="es-ES"/>
              </w:rPr>
              <w:t>.201</w:t>
            </w:r>
            <w:r w:rsidRPr="000F2E0B"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5</w:t>
            </w:r>
            <w:r w:rsidRPr="000F2E0B">
              <w:rPr>
                <w:b/>
                <w:sz w:val="16"/>
                <w:szCs w:val="16"/>
                <w:lang w:val="es-ES"/>
              </w:rPr>
              <w:t>Ã.</w:t>
            </w:r>
          </w:p>
        </w:tc>
      </w:tr>
      <w:tr w:rsidR="005568DD" w:rsidTr="00252C2B">
        <w:trPr>
          <w:trHeight w:val="313"/>
        </w:trPr>
        <w:tc>
          <w:tcPr>
            <w:tcW w:w="587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5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883848" w:rsidRDefault="005568DD" w:rsidP="00031DB2">
            <w:pPr>
              <w:pStyle w:val="a5"/>
              <w:spacing w:line="276" w:lineRule="auto"/>
              <w:ind w:firstLine="708"/>
              <w:jc w:val="center"/>
              <w:rPr>
                <w:b/>
                <w:sz w:val="16"/>
                <w:szCs w:val="16"/>
                <w:highlight w:val="yellow"/>
                <w:lang w:val="es-ES"/>
              </w:rPr>
            </w:pPr>
            <w:r w:rsidRPr="000F2E0B">
              <w:rPr>
                <w:rFonts w:asciiTheme="minorHAnsi" w:hAnsiTheme="minorHAnsi"/>
                <w:b/>
                <w:sz w:val="16"/>
                <w:szCs w:val="16"/>
              </w:rPr>
              <w:t>1</w:t>
            </w:r>
            <w:r w:rsidR="00031DB2">
              <w:rPr>
                <w:rFonts w:ascii="Sylfaen" w:hAnsi="Sylfaen"/>
                <w:b/>
                <w:sz w:val="16"/>
                <w:szCs w:val="16"/>
                <w:lang w:val="hy-AM"/>
              </w:rPr>
              <w:t>8</w:t>
            </w:r>
            <w:r w:rsidRPr="000F2E0B">
              <w:rPr>
                <w:b/>
                <w:sz w:val="16"/>
                <w:szCs w:val="16"/>
                <w:lang w:val="es-ES"/>
              </w:rPr>
              <w:t>.</w:t>
            </w:r>
            <w:r w:rsidR="00031DB2"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0F2E0B">
              <w:rPr>
                <w:b/>
                <w:sz w:val="16"/>
                <w:szCs w:val="16"/>
                <w:lang w:val="es-ES"/>
              </w:rPr>
              <w:t>.201</w:t>
            </w:r>
            <w:r w:rsidRPr="000F2E0B"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5</w:t>
            </w:r>
            <w:r w:rsidRPr="000F2E0B">
              <w:rPr>
                <w:b/>
                <w:sz w:val="16"/>
                <w:szCs w:val="16"/>
                <w:lang w:val="es-ES"/>
              </w:rPr>
              <w:t>Ã.</w:t>
            </w:r>
          </w:p>
        </w:tc>
      </w:tr>
      <w:tr w:rsidR="005568DD" w:rsidTr="00252C2B">
        <w:trPr>
          <w:trHeight w:val="160"/>
        </w:trPr>
        <w:tc>
          <w:tcPr>
            <w:tcW w:w="587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ä³ïíÇñ³ïáõÇ ÏáÕÙÇó å³ÛÙ³Ý³·ÇñÁ ëïáñ³·ñ»Éáõ ³Ùë³ÃÇíÁ</w:t>
            </w:r>
          </w:p>
        </w:tc>
        <w:tc>
          <w:tcPr>
            <w:tcW w:w="555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883848" w:rsidRDefault="005568DD" w:rsidP="00031DB2">
            <w:pPr>
              <w:pStyle w:val="a5"/>
              <w:spacing w:line="276" w:lineRule="auto"/>
              <w:ind w:firstLine="708"/>
              <w:jc w:val="center"/>
              <w:rPr>
                <w:b/>
                <w:sz w:val="16"/>
                <w:szCs w:val="16"/>
                <w:highlight w:val="yellow"/>
                <w:lang w:val="es-ES"/>
              </w:rPr>
            </w:pPr>
            <w:r w:rsidRPr="000F2E0B">
              <w:rPr>
                <w:rFonts w:asciiTheme="minorHAnsi" w:hAnsiTheme="minorHAnsi"/>
                <w:b/>
                <w:sz w:val="16"/>
                <w:szCs w:val="16"/>
              </w:rPr>
              <w:t>1</w:t>
            </w:r>
            <w:r w:rsidR="00031DB2">
              <w:rPr>
                <w:rFonts w:ascii="Sylfaen" w:hAnsi="Sylfaen"/>
                <w:b/>
                <w:sz w:val="16"/>
                <w:szCs w:val="16"/>
                <w:lang w:val="hy-AM"/>
              </w:rPr>
              <w:t>8</w:t>
            </w:r>
            <w:r w:rsidRPr="000F2E0B">
              <w:rPr>
                <w:b/>
                <w:sz w:val="16"/>
                <w:szCs w:val="16"/>
                <w:lang w:val="es-ES"/>
              </w:rPr>
              <w:t>.</w:t>
            </w:r>
            <w:r w:rsidR="00031DB2"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0F2E0B">
              <w:rPr>
                <w:b/>
                <w:sz w:val="16"/>
                <w:szCs w:val="16"/>
                <w:lang w:val="es-ES"/>
              </w:rPr>
              <w:t>.201</w:t>
            </w:r>
            <w:r w:rsidRPr="000F2E0B"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5</w:t>
            </w:r>
            <w:r w:rsidRPr="000F2E0B">
              <w:rPr>
                <w:b/>
                <w:sz w:val="16"/>
                <w:szCs w:val="16"/>
                <w:lang w:val="es-ES"/>
              </w:rPr>
              <w:t>Ã.</w:t>
            </w:r>
          </w:p>
        </w:tc>
      </w:tr>
      <w:tr w:rsidR="005568DD" w:rsidTr="00031DB2">
        <w:tc>
          <w:tcPr>
            <w:tcW w:w="10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6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73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568DD" w:rsidTr="00031DB2">
        <w:trPr>
          <w:trHeight w:val="237"/>
        </w:trPr>
        <w:tc>
          <w:tcPr>
            <w:tcW w:w="10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ամսաթիվը</w:t>
            </w:r>
          </w:p>
        </w:tc>
        <w:tc>
          <w:tcPr>
            <w:tcW w:w="165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ժամկետը</w:t>
            </w:r>
          </w:p>
        </w:tc>
        <w:tc>
          <w:tcPr>
            <w:tcW w:w="10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6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5568DD" w:rsidTr="00031DB2">
        <w:trPr>
          <w:trHeight w:val="238"/>
        </w:trPr>
        <w:tc>
          <w:tcPr>
            <w:tcW w:w="10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5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5568DD" w:rsidTr="00031DB2">
        <w:trPr>
          <w:trHeight w:val="628"/>
        </w:trPr>
        <w:tc>
          <w:tcPr>
            <w:tcW w:w="10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5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5568DD" w:rsidRPr="00031DB2" w:rsidTr="00031DB2">
        <w:trPr>
          <w:trHeight w:val="619"/>
        </w:trPr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031DB2" w:rsidRDefault="00031DB2" w:rsidP="00252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568DD" w:rsidRPr="00031DB2" w:rsidRDefault="00031DB2" w:rsidP="00252C2B">
            <w:pPr>
              <w:jc w:val="center"/>
              <w:rPr>
                <w:b/>
                <w:sz w:val="16"/>
                <w:szCs w:val="16"/>
                <w:highlight w:val="yellow"/>
                <w:lang w:val="af-ZA"/>
              </w:rPr>
            </w:pPr>
            <w:r w:rsidRPr="00031DB2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Ցիկլոիդ</w:t>
            </w:r>
            <w:r w:rsidRPr="00031DB2">
              <w:rPr>
                <w:rFonts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031DB2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8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031DB2" w:rsidRDefault="00031DB2" w:rsidP="00252C2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031DB2">
              <w:rPr>
                <w:rFonts w:ascii="Sylfaen" w:hAnsi="Sylfaen"/>
                <w:b/>
                <w:sz w:val="16"/>
                <w:szCs w:val="16"/>
                <w:lang w:val="hy-AM"/>
              </w:rPr>
              <w:t>ՇՀ</w:t>
            </w:r>
            <w:r w:rsidR="005568DD" w:rsidRPr="00031DB2">
              <w:rPr>
                <w:b/>
                <w:sz w:val="16"/>
                <w:szCs w:val="16"/>
              </w:rPr>
              <w:t>²äÒ´</w:t>
            </w:r>
            <w:r w:rsidR="005568DD" w:rsidRPr="00031DB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5568DD" w:rsidRPr="00031D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11/</w:t>
            </w:r>
            <w:r w:rsidRPr="00031D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286</w:t>
            </w:r>
            <w:r w:rsidR="005568DD" w:rsidRPr="00031D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-2015</w:t>
            </w:r>
          </w:p>
        </w:tc>
        <w:tc>
          <w:tcPr>
            <w:tcW w:w="14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031DB2" w:rsidRDefault="005568DD" w:rsidP="00252C2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031D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031DB2" w:rsidRPr="00031D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8</w:t>
            </w:r>
            <w:r w:rsidRPr="00031D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031DB2" w:rsidRPr="00031D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</w:t>
            </w:r>
            <w:r w:rsidRPr="00031D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.2015</w:t>
            </w:r>
          </w:p>
        </w:tc>
        <w:tc>
          <w:tcPr>
            <w:tcW w:w="16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031DB2" w:rsidRDefault="005568DD" w:rsidP="00252C2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highlight w:val="yellow"/>
                <w:lang w:val="hy-AM"/>
              </w:rPr>
            </w:pPr>
            <w:r w:rsidRPr="00031DB2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2</w:t>
            </w:r>
            <w:r w:rsidRPr="00031DB2"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  <w:r w:rsidRPr="00031DB2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.12.201</w:t>
            </w:r>
            <w:r w:rsidRPr="00031DB2"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0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031DB2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  <w:highlight w:val="yellow"/>
                <w:lang w:val="hy-AM"/>
              </w:rPr>
            </w:pPr>
            <w:r w:rsidRPr="00031DB2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031DB2" w:rsidRDefault="00031DB2" w:rsidP="00252C2B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highlight w:val="yellow"/>
                <w:lang w:val="hy-AM"/>
              </w:rPr>
            </w:pPr>
            <w:r w:rsidRPr="00031DB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471984</w:t>
            </w:r>
          </w:p>
        </w:tc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031DB2" w:rsidRDefault="00031DB2" w:rsidP="00252C2B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highlight w:val="yellow"/>
                <w:lang w:val="hy-AM"/>
              </w:rPr>
            </w:pPr>
            <w:r w:rsidRPr="00031DB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471984</w:t>
            </w:r>
          </w:p>
        </w:tc>
      </w:tr>
      <w:tr w:rsidR="005568DD" w:rsidRPr="00031DB2" w:rsidTr="00252C2B">
        <w:trPr>
          <w:trHeight w:val="150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031DB2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D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</w:t>
            </w:r>
            <w:r w:rsidRPr="00031DB2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031D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մասնակցի</w:t>
            </w:r>
            <w:r w:rsidRPr="00031DB2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(</w:t>
            </w:r>
            <w:r w:rsidRPr="00031D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</w:t>
            </w:r>
            <w:r w:rsidRPr="00031DB2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) </w:t>
            </w:r>
            <w:r w:rsidRPr="00031D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անվանումը</w:t>
            </w:r>
            <w:r w:rsidRPr="00031DB2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031D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և</w:t>
            </w:r>
            <w:r w:rsidRPr="00031DB2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031D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5568DD" w:rsidTr="00874461">
        <w:trPr>
          <w:trHeight w:val="125"/>
        </w:trPr>
        <w:tc>
          <w:tcPr>
            <w:tcW w:w="12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031DB2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031D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</w:t>
            </w:r>
            <w:r w:rsidRPr="00031DB2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-</w:t>
            </w:r>
            <w:r w:rsidRPr="00031D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բաժնի</w:t>
            </w:r>
            <w:r w:rsidRPr="00031DB2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031D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031DB2" w:rsidRDefault="005568DD" w:rsidP="00252C2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031D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</w:t>
            </w:r>
            <w:r w:rsidRPr="00031DB2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031D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27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031D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</w:t>
            </w:r>
            <w:r w:rsidRPr="00031DB2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, </w:t>
            </w:r>
            <w:r w:rsidRPr="00031D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1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9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5568DD" w:rsidRPr="00647C90" w:rsidTr="00874461">
        <w:trPr>
          <w:trHeight w:val="799"/>
        </w:trPr>
        <w:tc>
          <w:tcPr>
            <w:tcW w:w="12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484251" w:rsidRDefault="00031DB2" w:rsidP="00252C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8425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5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484251" w:rsidRDefault="00031DB2" w:rsidP="00252C2B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84251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Ցիկլոիդ</w:t>
            </w:r>
            <w:r w:rsidRPr="00484251">
              <w:rPr>
                <w:rFonts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484251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27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484251" w:rsidRDefault="00031DB2" w:rsidP="00252C2B">
            <w:pPr>
              <w:widowControl w:val="0"/>
              <w:jc w:val="center"/>
              <w:rPr>
                <w:bCs/>
                <w:sz w:val="16"/>
                <w:szCs w:val="16"/>
                <w:lang w:val="hy-AM"/>
              </w:rPr>
            </w:pPr>
            <w:r w:rsidRPr="00484251">
              <w:rPr>
                <w:rFonts w:ascii="GHEA Grapalat" w:hAnsi="GHEA Grapalat"/>
                <w:b/>
                <w:sz w:val="16"/>
                <w:szCs w:val="16"/>
                <w:lang w:val="pt-BR"/>
              </w:rPr>
              <w:t>ք. Երևան, Նուբարաշենի խճ. 1/9</w:t>
            </w:r>
          </w:p>
        </w:tc>
        <w:tc>
          <w:tcPr>
            <w:tcW w:w="21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484251" w:rsidRDefault="00874461" w:rsidP="00874461">
            <w:pPr>
              <w:widowControl w:val="0"/>
              <w:jc w:val="center"/>
              <w:rPr>
                <w:rFonts w:ascii="Sylfaen" w:hAnsi="Sylfaen" w:cs="TimesArmenianPSMT"/>
                <w:b/>
                <w:color w:val="002060"/>
                <w:sz w:val="16"/>
                <w:szCs w:val="16"/>
                <w:u w:val="single"/>
                <w:lang w:val="ru-RU"/>
              </w:rPr>
            </w:pPr>
            <w:r w:rsidRPr="00484251">
              <w:rPr>
                <w:rFonts w:ascii="Sylfaen" w:hAnsi="Sylfaen" w:cs="TimesArmenianPSMT"/>
                <w:b/>
                <w:color w:val="002060"/>
                <w:sz w:val="16"/>
                <w:szCs w:val="16"/>
                <w:u w:val="single"/>
                <w:lang w:val="ru-RU"/>
              </w:rPr>
              <w:t>cikloidllc@mail.ru</w:t>
            </w:r>
          </w:p>
        </w:tc>
        <w:tc>
          <w:tcPr>
            <w:tcW w:w="19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484251" w:rsidRDefault="00031DB2" w:rsidP="00252C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84251">
              <w:rPr>
                <w:rFonts w:ascii="GHEA Grapalat" w:hAnsi="GHEA Grapalat"/>
                <w:b/>
                <w:sz w:val="16"/>
                <w:szCs w:val="16"/>
                <w:lang w:val="pt-BR"/>
              </w:rPr>
              <w:t>16048550841200</w:t>
            </w: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Pr="00484251" w:rsidRDefault="00031DB2" w:rsidP="00252C2B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484251">
              <w:rPr>
                <w:rFonts w:ascii="GHEA Grapalat" w:hAnsi="GHEA Grapalat"/>
                <w:b/>
                <w:sz w:val="16"/>
                <w:szCs w:val="16"/>
                <w:lang w:val="pt-BR"/>
              </w:rPr>
              <w:t>00444541</w:t>
            </w:r>
          </w:p>
        </w:tc>
      </w:tr>
      <w:tr w:rsidR="005568DD" w:rsidTr="00252C2B">
        <w:trPr>
          <w:trHeight w:val="187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68DD" w:rsidRDefault="005568DD" w:rsidP="00252C2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5568DD" w:rsidTr="00252C2B">
        <w:trPr>
          <w:trHeight w:val="200"/>
        </w:trPr>
        <w:tc>
          <w:tcPr>
            <w:tcW w:w="31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5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68DD" w:rsidRDefault="005568DD" w:rsidP="00252C2B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484251" w:rsidTr="00252C2B">
        <w:trPr>
          <w:trHeight w:val="259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484251" w:rsidRPr="00484251" w:rsidRDefault="00484251" w:rsidP="00252C2B">
            <w:pPr>
              <w:pStyle w:val="a5"/>
              <w:spacing w:line="276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484251">
              <w:rPr>
                <w:rFonts w:ascii="GHEA Grapalat" w:hAnsi="GHEA Grapalat" w:cs="Sylfaen"/>
                <w:b/>
                <w:sz w:val="16"/>
                <w:szCs w:val="16"/>
              </w:rPr>
              <w:t xml:space="preserve">  Հանձնաժողովը  N 1 </w:t>
            </w:r>
            <w:r w:rsidRPr="0048425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 xml:space="preserve">չափաբաժինը  հայտարարել է չկայացած </w:t>
            </w:r>
            <w:r w:rsidRPr="00484251">
              <w:rPr>
                <w:rFonts w:ascii="GHEA Grapalat" w:hAnsi="GHEA Grapalat"/>
                <w:b/>
                <w:sz w:val="16"/>
                <w:szCs w:val="16"/>
                <w:lang w:val="es-ES"/>
              </w:rPr>
              <w:t>2015թ-ի պետական բյուջեով նախատեսված ֆինանսական հատկացումների չափը գերազանցելու պատճառով:</w:t>
            </w:r>
          </w:p>
        </w:tc>
      </w:tr>
      <w:tr w:rsidR="00484251" w:rsidTr="00252C2B">
        <w:trPr>
          <w:trHeight w:val="475"/>
        </w:trPr>
        <w:tc>
          <w:tcPr>
            <w:tcW w:w="35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4251" w:rsidRDefault="00484251" w:rsidP="00252C2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8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4251" w:rsidRDefault="00484251" w:rsidP="00252C2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484251" w:rsidTr="00252C2B">
        <w:trPr>
          <w:trHeight w:val="160"/>
        </w:trPr>
        <w:tc>
          <w:tcPr>
            <w:tcW w:w="35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484251" w:rsidRDefault="00484251" w:rsidP="00252C2B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8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484251" w:rsidRDefault="00484251" w:rsidP="00252C2B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484251" w:rsidTr="00252C2B">
        <w:trPr>
          <w:trHeight w:val="427"/>
        </w:trPr>
        <w:tc>
          <w:tcPr>
            <w:tcW w:w="35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251" w:rsidRDefault="00484251" w:rsidP="00252C2B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8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251" w:rsidRDefault="00484251" w:rsidP="00252C2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484251" w:rsidTr="00252C2B">
        <w:trPr>
          <w:trHeight w:val="214"/>
        </w:trPr>
        <w:tc>
          <w:tcPr>
            <w:tcW w:w="35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484251" w:rsidRDefault="00484251" w:rsidP="00252C2B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8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484251" w:rsidRDefault="00484251" w:rsidP="00252C2B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484251" w:rsidTr="00252C2B">
        <w:trPr>
          <w:trHeight w:val="427"/>
        </w:trPr>
        <w:tc>
          <w:tcPr>
            <w:tcW w:w="35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251" w:rsidRDefault="00484251" w:rsidP="00252C2B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8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251" w:rsidRDefault="00484251" w:rsidP="00252C2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484251" w:rsidTr="00252C2B">
        <w:trPr>
          <w:trHeight w:val="133"/>
        </w:trPr>
        <w:tc>
          <w:tcPr>
            <w:tcW w:w="35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484251" w:rsidRDefault="00484251" w:rsidP="00252C2B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8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484251" w:rsidRDefault="00484251" w:rsidP="00252C2B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484251" w:rsidTr="00252C2B">
        <w:trPr>
          <w:trHeight w:val="427"/>
        </w:trPr>
        <w:tc>
          <w:tcPr>
            <w:tcW w:w="35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251" w:rsidRDefault="00484251" w:rsidP="00252C2B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8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251" w:rsidRDefault="00484251" w:rsidP="00252C2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484251" w:rsidRPr="0069428B" w:rsidTr="00252C2B">
        <w:trPr>
          <w:trHeight w:val="160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484251" w:rsidRPr="0069428B" w:rsidRDefault="0069428B" w:rsidP="0069428B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9428B">
              <w:rPr>
                <w:rFonts w:ascii="Arial Armenian" w:hAnsi="Arial Armenian" w:cs="Times Armenian"/>
                <w:b/>
                <w:color w:val="000000"/>
                <w:sz w:val="16"/>
                <w:szCs w:val="16"/>
                <w:lang w:val="af-ZA"/>
              </w:rPr>
              <w:t>§ÐÐ Î² ²²Ì-îÜîì-²äÒ´-15/2-¶²Î-</w:t>
            </w:r>
            <w:r w:rsidRPr="0069428B">
              <w:rPr>
                <w:b/>
                <w:sz w:val="16"/>
                <w:szCs w:val="16"/>
                <w:lang w:val="es-ES"/>
              </w:rPr>
              <w:t xml:space="preserve">ÞÐ²äÒ´-11/13¦ </w:t>
            </w:r>
            <w:r w:rsidRPr="0069428B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69428B">
              <w:rPr>
                <w:b/>
                <w:sz w:val="16"/>
                <w:szCs w:val="16"/>
                <w:lang w:val="es-ES"/>
              </w:rPr>
              <w:t>Í³ÍÏ³·ñáí ßñç³Ý³Ï³ÛÇÝ</w:t>
            </w:r>
            <w:r w:rsidRPr="0069428B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69428B">
              <w:rPr>
                <w:rFonts w:ascii="Sylfaen" w:hAnsi="Sylfaen"/>
                <w:b/>
                <w:sz w:val="16"/>
                <w:szCs w:val="16"/>
              </w:rPr>
              <w:t>համաձայնագրերի միջոցով գնումներ կատարելու</w:t>
            </w:r>
            <w:r w:rsidRPr="0069428B">
              <w:rPr>
                <w:b/>
                <w:sz w:val="16"/>
                <w:szCs w:val="16"/>
                <w:lang w:val="es-ES"/>
              </w:rPr>
              <w:t xml:space="preserve"> ÁÝÃ³ó³Ï³ñ·Ç </w:t>
            </w:r>
            <w:r w:rsidRPr="0069428B">
              <w:rPr>
                <w:rFonts w:ascii="Sylfaen" w:hAnsi="Sylfaen"/>
                <w:b/>
                <w:sz w:val="16"/>
                <w:szCs w:val="16"/>
                <w:lang w:val="es-ES"/>
              </w:rPr>
              <w:t>արդյունքում չկա</w:t>
            </w:r>
            <w:r w:rsidRPr="0069428B">
              <w:rPr>
                <w:rFonts w:ascii="Sylfaen" w:hAnsi="Sylfaen"/>
                <w:b/>
                <w:sz w:val="16"/>
                <w:szCs w:val="16"/>
                <w:lang w:val="ru-RU"/>
              </w:rPr>
              <w:t>յ</w:t>
            </w:r>
            <w:r w:rsidRPr="0069428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ացած </w:t>
            </w:r>
            <w:r w:rsidRPr="0069428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NN </w:t>
            </w:r>
            <w:r w:rsidRPr="0069428B">
              <w:rPr>
                <w:rFonts w:ascii="Sylfaen" w:hAnsi="Sylfaen"/>
                <w:b/>
                <w:sz w:val="16"/>
                <w:szCs w:val="16"/>
                <w:lang w:val="es-ES"/>
              </w:rPr>
              <w:t>2 և</w:t>
            </w:r>
            <w:r w:rsidRPr="0069428B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69428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3 </w:t>
            </w:r>
            <w:r w:rsidRPr="0069428B">
              <w:rPr>
                <w:rFonts w:ascii="Sylfaen" w:hAnsi="Sylfaen"/>
                <w:b/>
                <w:sz w:val="16"/>
                <w:szCs w:val="16"/>
                <w:lang w:val="ru-RU"/>
              </w:rPr>
              <w:t>չափաբաժիններ</w:t>
            </w:r>
            <w:r w:rsidRPr="0069428B">
              <w:rPr>
                <w:rFonts w:asciiTheme="minorHAnsi" w:hAnsiTheme="minorHAnsi"/>
                <w:b/>
                <w:sz w:val="16"/>
                <w:szCs w:val="16"/>
              </w:rPr>
              <w:t xml:space="preserve"> :</w:t>
            </w:r>
          </w:p>
          <w:p w:rsidR="0069428B" w:rsidRPr="0069428B" w:rsidRDefault="0069428B" w:rsidP="0069428B">
            <w:pPr>
              <w:rPr>
                <w:rFonts w:asciiTheme="minorHAnsi" w:eastAsiaTheme="minorEastAsia" w:hAnsiTheme="minorHAnsi" w:cstheme="minorBidi"/>
                <w:sz w:val="16"/>
                <w:szCs w:val="16"/>
                <w:lang w:eastAsia="en-US"/>
              </w:rPr>
            </w:pPr>
          </w:p>
        </w:tc>
      </w:tr>
      <w:tr w:rsidR="00484251" w:rsidTr="00252C2B">
        <w:trPr>
          <w:trHeight w:val="227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251" w:rsidRDefault="00484251" w:rsidP="00252C2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4251" w:rsidTr="00252C2B">
        <w:trPr>
          <w:trHeight w:val="47"/>
        </w:trPr>
        <w:tc>
          <w:tcPr>
            <w:tcW w:w="37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251" w:rsidRDefault="00484251" w:rsidP="00252C2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251" w:rsidRDefault="00484251" w:rsidP="00252C2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251" w:rsidRDefault="00484251" w:rsidP="00252C2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484251" w:rsidTr="00252C2B">
        <w:trPr>
          <w:trHeight w:val="47"/>
        </w:trPr>
        <w:tc>
          <w:tcPr>
            <w:tcW w:w="37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251" w:rsidRDefault="00484251" w:rsidP="00252C2B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251" w:rsidRDefault="00484251" w:rsidP="00252C2B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251" w:rsidRDefault="00862A66" w:rsidP="00252C2B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484251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5568DD" w:rsidRDefault="00484251" w:rsidP="005568DD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 xml:space="preserve">ä </w:t>
      </w:r>
      <w:r w:rsidR="005568DD">
        <w:rPr>
          <w:rFonts w:ascii="Arial Armenian" w:hAnsi="Arial Armenian"/>
          <w:i w:val="0"/>
          <w:sz w:val="24"/>
          <w:szCs w:val="24"/>
          <w:u w:val="none"/>
          <w:lang w:val="af-ZA"/>
        </w:rPr>
        <w:t>³ïíÇñ³ïáõ` ÐÐ Î² ²²Ì ïÝï»ë³Ï³Ý í³ñãáõÃÛáõÝ</w:t>
      </w:r>
    </w:p>
    <w:p w:rsidR="005568DD" w:rsidRDefault="005568DD" w:rsidP="005568DD">
      <w:pPr>
        <w:pStyle w:val="3"/>
        <w:spacing w:after="240" w:line="360" w:lineRule="auto"/>
        <w:ind w:firstLine="709"/>
        <w:rPr>
          <w:b w:val="0"/>
          <w:sz w:val="20"/>
          <w:lang w:val="es-ES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5568DD" w:rsidRDefault="005568DD" w:rsidP="005568DD"/>
    <w:p w:rsidR="005568DD" w:rsidRDefault="005568DD" w:rsidP="005568DD"/>
    <w:p w:rsidR="000953D8" w:rsidRDefault="000953D8"/>
    <w:sectPr w:rsidR="000953D8" w:rsidSect="00FA1262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C39" w:rsidRDefault="00492C39" w:rsidP="005568DD">
      <w:r>
        <w:separator/>
      </w:r>
    </w:p>
  </w:endnote>
  <w:endnote w:type="continuationSeparator" w:id="1">
    <w:p w:rsidR="00492C39" w:rsidRDefault="00492C39" w:rsidP="00556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C39" w:rsidRDefault="00492C39" w:rsidP="005568DD">
      <w:r>
        <w:separator/>
      </w:r>
    </w:p>
  </w:footnote>
  <w:footnote w:type="continuationSeparator" w:id="1">
    <w:p w:rsidR="00492C39" w:rsidRDefault="00492C39" w:rsidP="005568DD">
      <w:r>
        <w:continuationSeparator/>
      </w:r>
    </w:p>
  </w:footnote>
  <w:footnote w:id="2">
    <w:p w:rsidR="005568DD" w:rsidRDefault="005568DD" w:rsidP="005568D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568DD" w:rsidRDefault="005568DD" w:rsidP="005568D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568DD" w:rsidRDefault="005568DD" w:rsidP="005568DD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568DD" w:rsidRDefault="005568DD" w:rsidP="005568D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568DD" w:rsidRDefault="005568DD" w:rsidP="005568DD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5568DD" w:rsidRDefault="005568DD" w:rsidP="005568DD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5568DD" w:rsidRDefault="005568DD" w:rsidP="005568DD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5568DD" w:rsidRDefault="005568DD" w:rsidP="005568DD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5568DD" w:rsidRDefault="005568DD" w:rsidP="005568DD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8DD"/>
    <w:rsid w:val="00031DB2"/>
    <w:rsid w:val="000953D8"/>
    <w:rsid w:val="001E7409"/>
    <w:rsid w:val="00313458"/>
    <w:rsid w:val="00484251"/>
    <w:rsid w:val="00492C39"/>
    <w:rsid w:val="005568DD"/>
    <w:rsid w:val="005F1556"/>
    <w:rsid w:val="00637DD6"/>
    <w:rsid w:val="0069428B"/>
    <w:rsid w:val="00862A66"/>
    <w:rsid w:val="00874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5568DD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568D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3"/>
    <w:semiHidden/>
    <w:locked/>
    <w:rsid w:val="005568D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10"/>
    <w:unhideWhenUsed/>
    <w:rsid w:val="005568D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568DD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10">
    <w:name w:val="Основной текст Знак1"/>
    <w:basedOn w:val="a0"/>
    <w:link w:val="a5"/>
    <w:locked/>
    <w:rsid w:val="005568D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unhideWhenUsed/>
    <w:rsid w:val="005568D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568DD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link w:val="3"/>
    <w:locked/>
    <w:rsid w:val="005568D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5568DD"/>
    <w:rPr>
      <w:vertAlign w:val="superscript"/>
    </w:rPr>
  </w:style>
  <w:style w:type="character" w:styleId="a8">
    <w:name w:val="Hyperlink"/>
    <w:basedOn w:val="a0"/>
    <w:uiPriority w:val="99"/>
    <w:unhideWhenUsed/>
    <w:rsid w:val="005568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732BF-1E64-4BEE-AFE1-0BDF8012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2</cp:revision>
  <cp:lastPrinted>2015-11-19T14:25:00Z</cp:lastPrinted>
  <dcterms:created xsi:type="dcterms:W3CDTF">2015-11-19T06:18:00Z</dcterms:created>
  <dcterms:modified xsi:type="dcterms:W3CDTF">2015-11-19T14:44:00Z</dcterms:modified>
</cp:coreProperties>
</file>