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8C" w:rsidRPr="007E4064" w:rsidRDefault="00B70C8C" w:rsidP="00EE6BC7">
      <w:pPr>
        <w:spacing w:after="120"/>
        <w:jc w:val="center"/>
        <w:rPr>
          <w:rFonts w:ascii="GHEA Grapalat" w:hAnsi="GHEA Grapalat"/>
          <w:b/>
          <w:i/>
          <w:szCs w:val="24"/>
          <w:lang w:val="af-ZA"/>
        </w:rPr>
      </w:pPr>
      <w:r w:rsidRPr="007E4064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70C8C" w:rsidRPr="007E4064" w:rsidRDefault="00B70C8C" w:rsidP="00EE6BC7">
      <w:pPr>
        <w:spacing w:after="120"/>
        <w:jc w:val="center"/>
        <w:rPr>
          <w:rFonts w:ascii="GHEA Grapalat" w:hAnsi="GHEA Grapalat"/>
          <w:b/>
          <w:i/>
          <w:szCs w:val="24"/>
          <w:lang w:val="af-ZA"/>
        </w:rPr>
      </w:pPr>
      <w:r w:rsidRPr="007E4064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ԸՆԹԱՑԱԿԱՐԳՈՎ </w:t>
      </w:r>
    </w:p>
    <w:p w:rsidR="00B70C8C" w:rsidRPr="007E4064" w:rsidRDefault="00B70C8C" w:rsidP="00EE6BC7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7E4064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3F173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7E4064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3F173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7E4064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F173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7E4064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70C8C" w:rsidRPr="00345D75" w:rsidRDefault="00B70C8C" w:rsidP="00EE6BC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E4064">
        <w:rPr>
          <w:rFonts w:ascii="GHEA Grapalat" w:hAnsi="GHEA Grapalat" w:cs="Sylfaen"/>
          <w:b w:val="0"/>
          <w:sz w:val="20"/>
          <w:lang w:val="af-ZA"/>
        </w:rPr>
        <w:t>Հայտարարությանսույնտեքստըհ</w:t>
      </w:r>
      <w:r w:rsidRPr="00345D75">
        <w:rPr>
          <w:rFonts w:ascii="GHEA Grapalat" w:hAnsi="GHEA Grapalat" w:cs="Sylfaen"/>
          <w:b w:val="0"/>
          <w:sz w:val="20"/>
          <w:lang w:val="af-ZA"/>
        </w:rPr>
        <w:t>աստատված է գնահատող հանձնաժողովի</w:t>
      </w:r>
    </w:p>
    <w:p w:rsidR="00B70C8C" w:rsidRPr="00345D75" w:rsidRDefault="00B70C8C" w:rsidP="00EE6BC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345D75">
        <w:rPr>
          <w:rFonts w:ascii="GHEA Grapalat" w:hAnsi="GHEA Grapalat" w:cs="Sylfaen"/>
          <w:b w:val="0"/>
          <w:sz w:val="20"/>
          <w:lang w:val="af-ZA"/>
        </w:rPr>
        <w:t xml:space="preserve"> 201</w:t>
      </w:r>
      <w:r>
        <w:rPr>
          <w:rFonts w:ascii="GHEA Grapalat" w:hAnsi="GHEA Grapalat" w:cs="Sylfaen"/>
          <w:b w:val="0"/>
          <w:sz w:val="20"/>
          <w:lang w:val="af-ZA"/>
        </w:rPr>
        <w:t>7</w:t>
      </w:r>
      <w:r w:rsidRPr="00345D75">
        <w:rPr>
          <w:rFonts w:ascii="GHEA Grapalat" w:hAnsi="GHEA Grapalat" w:cs="Sylfaen"/>
          <w:b w:val="0"/>
          <w:sz w:val="20"/>
          <w:lang w:val="af-ZA"/>
        </w:rPr>
        <w:t xml:space="preserve"> թվականի  </w:t>
      </w:r>
      <w:r>
        <w:rPr>
          <w:rFonts w:ascii="GHEA Grapalat" w:hAnsi="GHEA Grapalat" w:cs="Sylfaen"/>
          <w:b w:val="0"/>
          <w:sz w:val="20"/>
          <w:lang w:val="af-ZA"/>
        </w:rPr>
        <w:t>մարտի10</w:t>
      </w:r>
      <w:r w:rsidRPr="00345D75">
        <w:rPr>
          <w:rFonts w:ascii="GHEA Grapalat" w:hAnsi="GHEA Grapalat" w:cs="Sylfaen"/>
          <w:b w:val="0"/>
          <w:sz w:val="20"/>
          <w:lang w:val="af-ZA"/>
        </w:rPr>
        <w:t>-</w:t>
      </w:r>
      <w:r w:rsidRPr="003D7058">
        <w:rPr>
          <w:rFonts w:ascii="GHEA Grapalat" w:hAnsi="GHEA Grapalat" w:cs="Sylfaen"/>
          <w:b w:val="0"/>
          <w:sz w:val="20"/>
          <w:lang w:val="af-ZA"/>
        </w:rPr>
        <w:t>իորոշմամբ</w:t>
      </w:r>
      <w:r w:rsidRPr="00345D75">
        <w:rPr>
          <w:rFonts w:ascii="GHEA Grapalat" w:hAnsi="GHEA Grapalat" w:cs="Sylfaen"/>
          <w:b w:val="0"/>
          <w:sz w:val="20"/>
          <w:lang w:val="af-ZA"/>
        </w:rPr>
        <w:t xml:space="preserve"> և </w:t>
      </w:r>
      <w:r w:rsidRPr="003D7058">
        <w:rPr>
          <w:rFonts w:ascii="GHEA Grapalat" w:hAnsi="GHEA Grapalat" w:cs="Sylfaen"/>
          <w:b w:val="0"/>
          <w:sz w:val="20"/>
          <w:lang w:val="af-ZA"/>
        </w:rPr>
        <w:t>հրապարակվումէ</w:t>
      </w:r>
    </w:p>
    <w:p w:rsidR="00B70C8C" w:rsidRPr="003D7058" w:rsidRDefault="00B70C8C" w:rsidP="00EE6BC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345D75">
        <w:rPr>
          <w:rFonts w:ascii="GHEA Grapalat" w:hAnsi="GHEA Grapalat" w:cs="Sylfaen"/>
          <w:b w:val="0"/>
          <w:sz w:val="20"/>
          <w:lang w:val="af-ZA"/>
        </w:rPr>
        <w:t>“</w:t>
      </w:r>
      <w:r w:rsidRPr="003D7058">
        <w:rPr>
          <w:rFonts w:ascii="GHEA Grapalat" w:hAnsi="GHEA Grapalat" w:cs="Sylfaen"/>
          <w:b w:val="0"/>
          <w:sz w:val="20"/>
          <w:lang w:val="af-ZA"/>
        </w:rPr>
        <w:t>Գնումներիմասին</w:t>
      </w:r>
      <w:r w:rsidRPr="00345D75">
        <w:rPr>
          <w:rFonts w:ascii="GHEA Grapalat" w:hAnsi="GHEA Grapalat" w:cs="Sylfaen"/>
          <w:b w:val="0"/>
          <w:sz w:val="20"/>
          <w:lang w:val="af-ZA"/>
        </w:rPr>
        <w:t xml:space="preserve">” </w:t>
      </w:r>
      <w:r w:rsidRPr="003D7058">
        <w:rPr>
          <w:rFonts w:ascii="GHEA Grapalat" w:hAnsi="GHEA Grapalat" w:cs="Sylfaen"/>
          <w:b w:val="0"/>
          <w:sz w:val="20"/>
          <w:lang w:val="af-ZA"/>
        </w:rPr>
        <w:t>ՀՀօրենքի</w:t>
      </w:r>
      <w:r w:rsidRPr="003D7058">
        <w:rPr>
          <w:rFonts w:ascii="GHEA Grapalat" w:hAnsi="GHEA Grapalat"/>
          <w:b w:val="0"/>
          <w:sz w:val="20"/>
          <w:lang w:val="af-ZA"/>
        </w:rPr>
        <w:t xml:space="preserve"> 9-</w:t>
      </w:r>
      <w:r w:rsidRPr="003D7058">
        <w:rPr>
          <w:rFonts w:ascii="GHEA Grapalat" w:hAnsi="GHEA Grapalat" w:cs="Sylfaen"/>
          <w:b w:val="0"/>
          <w:sz w:val="20"/>
          <w:lang w:val="af-ZA"/>
        </w:rPr>
        <w:t>րդհոդվածիհամաձայն</w:t>
      </w:r>
    </w:p>
    <w:p w:rsidR="00B70C8C" w:rsidRPr="003D7058" w:rsidRDefault="00B70C8C" w:rsidP="00EE6BC7">
      <w:pPr>
        <w:pStyle w:val="Heading3"/>
        <w:spacing w:after="120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D7058">
        <w:rPr>
          <w:rFonts w:ascii="GHEA Grapalat" w:hAnsi="GHEA Grapalat" w:cs="Sylfaen"/>
          <w:sz w:val="24"/>
          <w:szCs w:val="24"/>
          <w:lang w:val="af-ZA"/>
        </w:rPr>
        <w:t xml:space="preserve">ՇՐՋԱՆԱԿԱՅԻՆ ՀԱՄԱՁԱՅՆԱԳՐԻ </w:t>
      </w:r>
    </w:p>
    <w:p w:rsidR="00B70C8C" w:rsidRPr="003D7058" w:rsidRDefault="00B70C8C" w:rsidP="00EE6BC7">
      <w:pPr>
        <w:pStyle w:val="Heading3"/>
        <w:ind w:firstLine="0"/>
        <w:rPr>
          <w:rFonts w:ascii="GHEA Grapalat" w:hAnsi="GHEA Grapalat" w:cs="Tahoma"/>
          <w:bCs/>
          <w:lang w:val="af-ZA" w:eastAsia="en-US"/>
        </w:rPr>
      </w:pPr>
      <w:r w:rsidRPr="003D7058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3F173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7058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504146">
        <w:rPr>
          <w:rFonts w:ascii="GHEA Grapalat" w:hAnsi="GHEA Grapalat" w:cs="Sylfaen"/>
          <w:sz w:val="24"/>
          <w:szCs w:val="24"/>
          <w:lang w:val="af-ZA"/>
        </w:rPr>
        <w:t>&lt;&lt;</w:t>
      </w:r>
      <w:r w:rsidR="003F1736" w:rsidRPr="003F1736">
        <w:rPr>
          <w:rFonts w:ascii="GHEA Grapalat" w:hAnsi="GHEA Grapalat" w:cs="Sylfaen"/>
          <w:sz w:val="24"/>
          <w:szCs w:val="24"/>
          <w:lang w:val="af-ZA"/>
        </w:rPr>
        <w:t>ՀԱՆ-ՇՀԾՁԲ-15/7(1)-17</w:t>
      </w:r>
      <w:r w:rsidRPr="00504146">
        <w:rPr>
          <w:rFonts w:ascii="GHEA Grapalat" w:hAnsi="GHEA Grapalat" w:cs="Sylfaen"/>
          <w:sz w:val="24"/>
          <w:szCs w:val="24"/>
          <w:lang w:val="af-ZA"/>
        </w:rPr>
        <w:t>&gt;&gt;</w:t>
      </w:r>
    </w:p>
    <w:p w:rsidR="00B70C8C" w:rsidRPr="003D7058" w:rsidRDefault="00B70C8C" w:rsidP="00EE6BC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D7058">
        <w:rPr>
          <w:rFonts w:ascii="GHEA Grapalat" w:hAnsi="GHEA Grapalat" w:cs="Sylfaen"/>
          <w:sz w:val="20"/>
          <w:lang w:val="af-ZA"/>
        </w:rPr>
        <w:t>Պատվիրատուն</w:t>
      </w:r>
      <w:r w:rsidRPr="003D7058">
        <w:rPr>
          <w:rFonts w:ascii="GHEA Grapalat" w:hAnsi="GHEA Grapalat"/>
          <w:sz w:val="20"/>
          <w:lang w:val="af-ZA"/>
        </w:rPr>
        <w:t>` &lt;&lt;</w:t>
      </w:r>
      <w:r w:rsidRPr="003D7058">
        <w:rPr>
          <w:rFonts w:ascii="GHEA Grapalat" w:hAnsi="GHEA Grapalat" w:cs="Sylfaen"/>
          <w:sz w:val="20"/>
          <w:lang w:val="af-ZA"/>
        </w:rPr>
        <w:t>Հայաէրոնավիգացիա&gt;&gt; ՓԲԸ, որը գտնվում է ք.Երևան 0042, Ի.Գասպարյան 33 հասցեում, ստորև ներկայացնում է &lt;&lt;</w:t>
      </w:r>
      <w:r w:rsidRPr="00B70C8C">
        <w:rPr>
          <w:rFonts w:ascii="GHEA Grapalat" w:hAnsi="GHEA Grapalat" w:cs="Sylfaen"/>
          <w:sz w:val="20"/>
          <w:lang w:val="af-ZA"/>
        </w:rPr>
        <w:t>ՀԱՆ-ՇՀԾՁԲ-15/7(1)-17</w:t>
      </w:r>
      <w:r w:rsidRPr="003D7058">
        <w:rPr>
          <w:rFonts w:ascii="GHEA Grapalat" w:hAnsi="GHEA Grapalat" w:cs="Sylfaen"/>
          <w:sz w:val="20"/>
          <w:lang w:val="af-ZA"/>
        </w:rPr>
        <w:t>&gt;&gt; ծածկագրով</w:t>
      </w:r>
      <w:r w:rsidR="003F1736">
        <w:rPr>
          <w:rFonts w:ascii="GHEA Grapalat" w:hAnsi="GHEA Grapalat" w:cs="Sylfaen"/>
          <w:sz w:val="20"/>
          <w:lang w:val="af-ZA"/>
        </w:rPr>
        <w:t xml:space="preserve"> </w:t>
      </w:r>
      <w:r w:rsidRPr="003D7058">
        <w:rPr>
          <w:rFonts w:ascii="GHEA Grapalat" w:hAnsi="GHEA Grapalat" w:cs="Sylfaen"/>
          <w:sz w:val="20"/>
          <w:lang w:val="af-ZA"/>
        </w:rPr>
        <w:t>հայտարարված</w:t>
      </w:r>
      <w:r w:rsidRPr="003D7058">
        <w:rPr>
          <w:rFonts w:ascii="GHEA Grapalat" w:hAnsi="GHEA Grapalat"/>
          <w:sz w:val="20"/>
          <w:lang w:val="af-ZA"/>
        </w:rPr>
        <w:t xml:space="preserve"> շրջանակային համաձայնագրերի միջոցով </w:t>
      </w:r>
      <w:r w:rsidRPr="003D7058">
        <w:rPr>
          <w:rFonts w:ascii="GHEA Grapalat" w:hAnsi="GHEA Grapalat" w:cs="Sylfaen"/>
          <w:sz w:val="20"/>
          <w:lang w:val="af-ZA"/>
        </w:rPr>
        <w:t>պայմանագեր</w:t>
      </w:r>
      <w:r w:rsidR="003F1736">
        <w:rPr>
          <w:rFonts w:ascii="GHEA Grapalat" w:hAnsi="GHEA Grapalat" w:cs="Sylfaen"/>
          <w:sz w:val="20"/>
          <w:lang w:val="af-ZA"/>
        </w:rPr>
        <w:t xml:space="preserve"> </w:t>
      </w:r>
      <w:r w:rsidRPr="003D7058">
        <w:rPr>
          <w:rFonts w:ascii="GHEA Grapalat" w:hAnsi="GHEA Grapalat" w:cs="Sylfaen"/>
          <w:sz w:val="20"/>
          <w:lang w:val="af-ZA"/>
        </w:rPr>
        <w:t>կնքելու</w:t>
      </w:r>
      <w:r w:rsidR="003F1736">
        <w:rPr>
          <w:rFonts w:ascii="GHEA Grapalat" w:hAnsi="GHEA Grapalat" w:cs="Sylfaen"/>
          <w:sz w:val="20"/>
          <w:lang w:val="af-ZA"/>
        </w:rPr>
        <w:t xml:space="preserve"> </w:t>
      </w:r>
      <w:r w:rsidRPr="003D7058">
        <w:rPr>
          <w:rFonts w:ascii="GHEA Grapalat" w:hAnsi="GHEA Grapalat" w:cs="Sylfaen"/>
          <w:sz w:val="20"/>
          <w:lang w:val="af-ZA"/>
        </w:rPr>
        <w:t>որոշման</w:t>
      </w:r>
      <w:r w:rsidR="003F1736">
        <w:rPr>
          <w:rFonts w:ascii="GHEA Grapalat" w:hAnsi="GHEA Grapalat" w:cs="Sylfaen"/>
          <w:sz w:val="20"/>
          <w:lang w:val="af-ZA"/>
        </w:rPr>
        <w:t xml:space="preserve"> </w:t>
      </w:r>
      <w:r w:rsidRPr="003D7058">
        <w:rPr>
          <w:rFonts w:ascii="GHEA Grapalat" w:hAnsi="GHEA Grapalat" w:cs="Sylfaen"/>
          <w:sz w:val="20"/>
          <w:lang w:val="af-ZA"/>
        </w:rPr>
        <w:t>մասին</w:t>
      </w:r>
      <w:r w:rsidR="003F1736">
        <w:rPr>
          <w:rFonts w:ascii="GHEA Grapalat" w:hAnsi="GHEA Grapalat" w:cs="Sylfaen"/>
          <w:sz w:val="20"/>
          <w:lang w:val="af-ZA"/>
        </w:rPr>
        <w:t xml:space="preserve"> </w:t>
      </w:r>
      <w:r w:rsidRPr="003D7058">
        <w:rPr>
          <w:rFonts w:ascii="GHEA Grapalat" w:hAnsi="GHEA Grapalat" w:cs="Sylfaen"/>
          <w:sz w:val="20"/>
          <w:lang w:val="af-ZA"/>
        </w:rPr>
        <w:t>համառոտ</w:t>
      </w:r>
      <w:r w:rsidR="003F1736">
        <w:rPr>
          <w:rFonts w:ascii="GHEA Grapalat" w:hAnsi="GHEA Grapalat" w:cs="Sylfaen"/>
          <w:sz w:val="20"/>
          <w:lang w:val="af-ZA"/>
        </w:rPr>
        <w:t xml:space="preserve"> </w:t>
      </w:r>
      <w:r w:rsidRPr="003D7058">
        <w:rPr>
          <w:rFonts w:ascii="GHEA Grapalat" w:hAnsi="GHEA Grapalat" w:cs="Sylfaen"/>
          <w:sz w:val="20"/>
          <w:lang w:val="af-ZA"/>
        </w:rPr>
        <w:t>տեղեկատվությունը</w:t>
      </w:r>
      <w:r w:rsidRPr="003D7058">
        <w:rPr>
          <w:rFonts w:ascii="GHEA Grapalat" w:hAnsi="GHEA Grapalat" w:cs="Arial Armenian"/>
          <w:sz w:val="20"/>
          <w:lang w:val="af-ZA"/>
        </w:rPr>
        <w:t>։</w:t>
      </w:r>
    </w:p>
    <w:p w:rsidR="00B70C8C" w:rsidRPr="00474D71" w:rsidRDefault="00B70C8C" w:rsidP="00EE6BC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D7058">
        <w:rPr>
          <w:rFonts w:ascii="GHEA Grapalat" w:hAnsi="GHEA Grapalat" w:cs="Sylfaen"/>
          <w:sz w:val="20"/>
          <w:lang w:val="af-ZA"/>
        </w:rPr>
        <w:t>Գնահատող</w:t>
      </w:r>
      <w:r w:rsidR="003F1736">
        <w:rPr>
          <w:rFonts w:ascii="GHEA Grapalat" w:hAnsi="GHEA Grapalat" w:cs="Sylfaen"/>
          <w:sz w:val="20"/>
          <w:lang w:val="af-ZA"/>
        </w:rPr>
        <w:t xml:space="preserve"> </w:t>
      </w:r>
      <w:r w:rsidRPr="003D7058">
        <w:rPr>
          <w:rFonts w:ascii="GHEA Grapalat" w:hAnsi="GHEA Grapalat" w:cs="Sylfaen"/>
          <w:sz w:val="20"/>
          <w:lang w:val="af-ZA"/>
        </w:rPr>
        <w:t xml:space="preserve">հանձնաժողովի </w:t>
      </w:r>
      <w:r>
        <w:rPr>
          <w:rFonts w:ascii="GHEA Grapalat" w:hAnsi="GHEA Grapalat" w:cs="Sylfaen"/>
          <w:b/>
          <w:sz w:val="20"/>
          <w:lang w:val="af-ZA"/>
        </w:rPr>
        <w:t>մարտի</w:t>
      </w:r>
      <w:r w:rsidR="003F1736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10</w:t>
      </w:r>
      <w:r w:rsidRPr="00345D75">
        <w:rPr>
          <w:rFonts w:ascii="GHEA Grapalat" w:hAnsi="GHEA Grapalat" w:cs="Sylfaen"/>
          <w:b/>
          <w:sz w:val="20"/>
          <w:lang w:val="af-ZA"/>
        </w:rPr>
        <w:t>-</w:t>
      </w:r>
      <w:r w:rsidRPr="003D7058">
        <w:rPr>
          <w:rFonts w:ascii="GHEA Grapalat" w:hAnsi="GHEA Grapalat" w:cs="Sylfaen"/>
          <w:b/>
          <w:sz w:val="20"/>
          <w:lang w:val="af-ZA"/>
        </w:rPr>
        <w:t>ի</w:t>
      </w:r>
      <w:r w:rsidR="003F173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D7058">
        <w:rPr>
          <w:rFonts w:ascii="GHEA Grapalat" w:hAnsi="GHEA Grapalat" w:cs="Sylfaen"/>
          <w:sz w:val="20"/>
          <w:lang w:val="af-ZA"/>
        </w:rPr>
        <w:t>որոշմամբ հաստատվել են ընթացակարգի բոլոր մասնակիցների կողմից ներկայացված հայտերի` հրավերի</w:t>
      </w:r>
      <w:r w:rsidR="003F1736">
        <w:rPr>
          <w:rFonts w:ascii="GHEA Grapalat" w:hAnsi="GHEA Grapalat" w:cs="Sylfaen"/>
          <w:sz w:val="20"/>
          <w:lang w:val="af-ZA"/>
        </w:rPr>
        <w:t xml:space="preserve"> </w:t>
      </w:r>
      <w:r w:rsidRPr="003D7058">
        <w:rPr>
          <w:rFonts w:ascii="GHEA Grapalat" w:hAnsi="GHEA Grapalat" w:cs="Sylfaen"/>
          <w:sz w:val="20"/>
          <w:lang w:val="af-ZA"/>
        </w:rPr>
        <w:t>պահանջներին</w:t>
      </w:r>
      <w:r w:rsidR="003F1736">
        <w:rPr>
          <w:rFonts w:ascii="GHEA Grapalat" w:hAnsi="GHEA Grapalat" w:cs="Sylfaen"/>
          <w:sz w:val="20"/>
          <w:lang w:val="af-ZA"/>
        </w:rPr>
        <w:t xml:space="preserve"> </w:t>
      </w:r>
      <w:r w:rsidRPr="00474D71">
        <w:rPr>
          <w:rFonts w:ascii="GHEA Grapalat" w:hAnsi="GHEA Grapalat" w:cs="Sylfaen"/>
          <w:sz w:val="20"/>
          <w:lang w:val="af-ZA"/>
        </w:rPr>
        <w:t>համապատասխանության</w:t>
      </w:r>
      <w:r w:rsidR="003F1736">
        <w:rPr>
          <w:rFonts w:ascii="GHEA Grapalat" w:hAnsi="GHEA Grapalat" w:cs="Sylfaen"/>
          <w:sz w:val="20"/>
          <w:lang w:val="af-ZA"/>
        </w:rPr>
        <w:t xml:space="preserve"> </w:t>
      </w:r>
      <w:r w:rsidRPr="00474D71">
        <w:rPr>
          <w:rFonts w:ascii="GHEA Grapalat" w:hAnsi="GHEA Grapalat" w:cs="Sylfaen"/>
          <w:sz w:val="20"/>
          <w:lang w:val="af-ZA"/>
        </w:rPr>
        <w:t>գնահատման</w:t>
      </w:r>
      <w:r w:rsidR="003F1736">
        <w:rPr>
          <w:rFonts w:ascii="GHEA Grapalat" w:hAnsi="GHEA Grapalat" w:cs="Sylfaen"/>
          <w:sz w:val="20"/>
          <w:lang w:val="af-ZA"/>
        </w:rPr>
        <w:t xml:space="preserve"> </w:t>
      </w:r>
      <w:r w:rsidRPr="00474D71">
        <w:rPr>
          <w:rFonts w:ascii="GHEA Grapalat" w:hAnsi="GHEA Grapalat" w:cs="Sylfaen"/>
          <w:sz w:val="20"/>
          <w:lang w:val="af-ZA"/>
        </w:rPr>
        <w:t>արդյունքները</w:t>
      </w:r>
      <w:r w:rsidRPr="00474D71">
        <w:rPr>
          <w:rFonts w:ascii="GHEA Grapalat" w:hAnsi="GHEA Grapalat" w:cs="Arial Armenian"/>
          <w:sz w:val="20"/>
          <w:lang w:val="af-ZA"/>
        </w:rPr>
        <w:t>։</w:t>
      </w:r>
      <w:r w:rsidR="003F1736">
        <w:rPr>
          <w:rFonts w:ascii="GHEA Grapalat" w:hAnsi="GHEA Grapalat" w:cs="Arial Armenian"/>
          <w:sz w:val="20"/>
          <w:lang w:val="af-ZA"/>
        </w:rPr>
        <w:t xml:space="preserve"> </w:t>
      </w:r>
      <w:r w:rsidRPr="00474D71">
        <w:rPr>
          <w:rFonts w:ascii="GHEA Grapalat" w:hAnsi="GHEA Grapalat" w:cs="Sylfaen"/>
          <w:sz w:val="20"/>
          <w:lang w:val="af-ZA"/>
        </w:rPr>
        <w:t>Համաձյան</w:t>
      </w:r>
      <w:r w:rsidR="003F1736">
        <w:rPr>
          <w:rFonts w:ascii="GHEA Grapalat" w:hAnsi="GHEA Grapalat" w:cs="Sylfaen"/>
          <w:sz w:val="20"/>
          <w:lang w:val="af-ZA"/>
        </w:rPr>
        <w:t xml:space="preserve"> </w:t>
      </w:r>
      <w:r w:rsidRPr="00474D71">
        <w:rPr>
          <w:rFonts w:ascii="GHEA Grapalat" w:hAnsi="GHEA Grapalat" w:cs="Sylfaen"/>
          <w:sz w:val="20"/>
          <w:lang w:val="af-ZA"/>
        </w:rPr>
        <w:t>որի</w:t>
      </w:r>
      <w:r w:rsidRPr="00474D71">
        <w:rPr>
          <w:rFonts w:ascii="GHEA Grapalat" w:hAnsi="GHEA Grapalat"/>
          <w:sz w:val="20"/>
          <w:lang w:val="af-ZA"/>
        </w:rPr>
        <w:t>.</w:t>
      </w:r>
    </w:p>
    <w:p w:rsidR="00B70C8C" w:rsidRDefault="00B70C8C" w:rsidP="00EE6BC7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18"/>
        </w:rPr>
      </w:pPr>
    </w:p>
    <w:p w:rsidR="00B70C8C" w:rsidRPr="00B70C8C" w:rsidRDefault="00B70C8C" w:rsidP="00B70C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B70C8C">
        <w:rPr>
          <w:rFonts w:ascii="GHEA Grapalat" w:hAnsi="GHEA Grapalat" w:cs="Sylfaen"/>
          <w:sz w:val="20"/>
          <w:lang w:val="af-ZA"/>
        </w:rPr>
        <w:t xml:space="preserve"> 1։ &lt;&lt;Գնումների մասին&gt;&gt; օրենքի ուսումնասիրության վերապատրաստման ծառայություններ</w:t>
      </w:r>
      <w:r w:rsidR="009635B6">
        <w:rPr>
          <w:rFonts w:ascii="GHEA Grapalat" w:hAnsi="GHEA Grapalat" w:cs="Sylfaen"/>
          <w:sz w:val="20"/>
          <w:lang w:val="af-ZA"/>
        </w:rPr>
        <w:t>.</w:t>
      </w: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2370"/>
        <w:gridCol w:w="2439"/>
        <w:gridCol w:w="2990"/>
      </w:tblGrid>
      <w:tr w:rsidR="00B70C8C" w:rsidTr="00B70C8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C8C" w:rsidRDefault="00B70C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C8C" w:rsidRDefault="00B70C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B70C8C" w:rsidRDefault="00B70C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C8C" w:rsidRDefault="00B70C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F173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F173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3F173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70C8C" w:rsidRDefault="00B70C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3F173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3F173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C8C" w:rsidRDefault="00B70C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F173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F173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3F173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70C8C" w:rsidRDefault="00B70C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3F173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3F173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C8C" w:rsidRDefault="00B70C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3F173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3F173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0C8C" w:rsidTr="00B70C8C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C8C" w:rsidRDefault="00B70C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C8C" w:rsidRDefault="00B70C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0C8C">
              <w:rPr>
                <w:rFonts w:ascii="GHEA Grapalat" w:hAnsi="GHEA Grapalat" w:cs="Sylfaen"/>
                <w:b/>
                <w:sz w:val="20"/>
                <w:lang w:val="af-ZA"/>
              </w:rPr>
              <w:t>&lt;&lt;Մաստեր Սթայլ&gt;&gt; ՍՊԸ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C8C" w:rsidRDefault="00B70C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C8C" w:rsidRDefault="00B70C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C8C" w:rsidRDefault="00B70C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0C8C" w:rsidRPr="009635B6" w:rsidTr="00B70C8C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C8C" w:rsidRDefault="00B70C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C8C" w:rsidRPr="00B70C8C" w:rsidRDefault="00B70C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70C8C">
              <w:rPr>
                <w:rFonts w:ascii="GHEA Grapalat" w:hAnsi="GHEA Grapalat" w:cs="Sylfaen"/>
                <w:b/>
                <w:sz w:val="20"/>
                <w:lang w:val="af-ZA"/>
              </w:rPr>
              <w:t>&lt;&lt;Իրավական կրթության և վերականգնողական ծրագրերի իրականացման կենտրոն&gt;&gt; ՊՈԱԿ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C8C" w:rsidRDefault="00B70C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C8C" w:rsidRDefault="00B70C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C8C" w:rsidRPr="005920CF" w:rsidRDefault="00B70C8C" w:rsidP="005920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920CF">
              <w:rPr>
                <w:rFonts w:ascii="GHEA Grapalat" w:hAnsi="GHEA Grapalat" w:cs="Sylfaen"/>
                <w:b/>
                <w:sz w:val="20"/>
                <w:lang w:val="af-ZA"/>
              </w:rPr>
              <w:t>ծրարը գնման ընթացակարգի հրավերի պահանջներին չ</w:t>
            </w:r>
            <w:r w:rsidR="005920CF" w:rsidRPr="005920CF">
              <w:rPr>
                <w:rFonts w:ascii="GHEA Grapalat" w:hAnsi="GHEA Grapalat" w:cs="Sylfaen"/>
                <w:b/>
                <w:sz w:val="20"/>
                <w:lang w:val="af-ZA"/>
              </w:rPr>
              <w:t xml:space="preserve">ի </w:t>
            </w:r>
            <w:r w:rsidRPr="005920C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համապատասխանու</w:t>
            </w:r>
            <w:r w:rsidR="005920CF" w:rsidRPr="005920CF">
              <w:rPr>
                <w:rFonts w:ascii="GHEA Grapalat" w:hAnsi="GHEA Grapalat" w:cs="Sylfaen"/>
                <w:b/>
                <w:sz w:val="20"/>
                <w:lang w:val="af-ZA"/>
              </w:rPr>
              <w:t>մ</w:t>
            </w:r>
          </w:p>
        </w:tc>
      </w:tr>
    </w:tbl>
    <w:p w:rsidR="00B70C8C" w:rsidRDefault="00B70C8C" w:rsidP="00B7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98"/>
        <w:gridCol w:w="2418"/>
        <w:gridCol w:w="5163"/>
        <w:gridCol w:w="2915"/>
      </w:tblGrid>
      <w:tr w:rsidR="00B70C8C" w:rsidRPr="00B70C8C" w:rsidTr="00B70C8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C8C" w:rsidRDefault="00B70C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C8C" w:rsidRDefault="00B70C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C8C" w:rsidRDefault="00B70C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C8C" w:rsidRDefault="00B70C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B70C8C" w:rsidRDefault="00B70C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B70C8C" w:rsidTr="00B70C8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C8C" w:rsidRDefault="00B70C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C8C" w:rsidRDefault="00B70C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0C8C">
              <w:rPr>
                <w:rFonts w:ascii="GHEA Grapalat" w:hAnsi="GHEA Grapalat" w:cs="Sylfaen"/>
                <w:b/>
                <w:sz w:val="20"/>
                <w:lang w:val="af-ZA"/>
              </w:rPr>
              <w:t>&lt;&lt;Մաստեր Սթայլ&gt;&gt;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C8C" w:rsidRDefault="00B70C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C8C" w:rsidRPr="005920CF" w:rsidRDefault="005920CF" w:rsidP="005920CF">
            <w:pPr>
              <w:jc w:val="center"/>
              <w:rPr>
                <w:rFonts w:ascii="GHEA Grapalat" w:hAnsi="GHEA Grapalat"/>
                <w:sz w:val="20"/>
              </w:rPr>
            </w:pPr>
            <w:r w:rsidRPr="005920CF">
              <w:rPr>
                <w:rFonts w:ascii="GHEA Grapalat" w:hAnsi="GHEA Grapalat" w:cs="Sylfaen"/>
                <w:b/>
                <w:sz w:val="20"/>
                <w:lang w:val="af-ZA"/>
              </w:rPr>
              <w:t xml:space="preserve">1960000  </w:t>
            </w:r>
          </w:p>
        </w:tc>
      </w:tr>
    </w:tbl>
    <w:p w:rsidR="005920CF" w:rsidRPr="00960651" w:rsidRDefault="005920CF" w:rsidP="005920C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գնային առաջարկը չի գերազանցում ընկերության ֆինանսական նախատեսումը </w:t>
      </w:r>
      <w:bookmarkStart w:id="0" w:name="_GoBack"/>
      <w:bookmarkEnd w:id="0"/>
    </w:p>
    <w:p w:rsidR="00B70C8C" w:rsidRDefault="00B70C8C" w:rsidP="00B7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70C8C" w:rsidRDefault="00B70C8C" w:rsidP="00E36C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նհաջորդող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 xml:space="preserve">և </w:t>
      </w:r>
      <w:r w:rsidR="005920CF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70C8C" w:rsidRDefault="00B70C8C" w:rsidP="00B7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5920CF" w:rsidRPr="00960651" w:rsidRDefault="005920CF" w:rsidP="005920CF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36CB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Գ. Սարգսյան</w:t>
      </w:r>
    </w:p>
    <w:p w:rsidR="005920CF" w:rsidRPr="001E7429" w:rsidRDefault="005920CF" w:rsidP="005920CF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593084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1E7429">
        <w:rPr>
          <w:lang w:val="af-ZA"/>
        </w:rPr>
        <w:t>gayane.sargsyan@armats.am</w:t>
      </w:r>
    </w:p>
    <w:p w:rsidR="005920CF" w:rsidRPr="00CB4D8C" w:rsidRDefault="005920CF" w:rsidP="005920CF">
      <w:pPr>
        <w:pStyle w:val="BodyTextIndent3"/>
        <w:ind w:firstLine="706"/>
        <w:rPr>
          <w:rFonts w:ascii="GHEA Grapalat" w:hAnsi="GHEA Grapalat"/>
          <w:lang w:val="es-ES"/>
        </w:rPr>
      </w:pPr>
      <w:proofErr w:type="spellStart"/>
      <w:r w:rsidRPr="00CB4D8C">
        <w:rPr>
          <w:rFonts w:ascii="GHEA Grapalat" w:hAnsi="GHEA Grapalat"/>
          <w:u w:val="none"/>
        </w:rPr>
        <w:t>Պատվիրատու</w:t>
      </w:r>
      <w:proofErr w:type="spellEnd"/>
      <w:proofErr w:type="gramStart"/>
      <w:r w:rsidRPr="00CB4D8C">
        <w:rPr>
          <w:rFonts w:ascii="GHEA Grapalat" w:hAnsi="GHEA Grapalat"/>
          <w:u w:val="none"/>
        </w:rPr>
        <w:t xml:space="preserve">`  </w:t>
      </w:r>
      <w:r w:rsidRPr="00CB4D8C">
        <w:rPr>
          <w:rFonts w:ascii="GHEA Grapalat" w:hAnsi="GHEA Grapalat"/>
        </w:rPr>
        <w:t>&lt;</w:t>
      </w:r>
      <w:proofErr w:type="gramEnd"/>
      <w:r w:rsidRPr="00CB4D8C">
        <w:rPr>
          <w:rFonts w:ascii="GHEA Grapalat" w:hAnsi="GHEA Grapalat"/>
        </w:rPr>
        <w:t>&lt;</w:t>
      </w:r>
      <w:proofErr w:type="spellStart"/>
      <w:r w:rsidRPr="00CB4D8C">
        <w:rPr>
          <w:rFonts w:ascii="GHEA Grapalat" w:hAnsi="GHEA Grapalat"/>
        </w:rPr>
        <w:t>Հայաէրոնավիգացիա</w:t>
      </w:r>
      <w:proofErr w:type="spellEnd"/>
      <w:r w:rsidRPr="00CB4D8C">
        <w:rPr>
          <w:rFonts w:ascii="GHEA Grapalat" w:hAnsi="GHEA Grapalat"/>
        </w:rPr>
        <w:t>&gt;&gt; ՓԲԸ</w:t>
      </w:r>
    </w:p>
    <w:p w:rsidR="005920CF" w:rsidRDefault="005920CF" w:rsidP="005920CF"/>
    <w:p w:rsidR="00782C1C" w:rsidRDefault="00782C1C"/>
    <w:sectPr w:rsidR="00782C1C" w:rsidSect="00E36CB6">
      <w:pgSz w:w="16838" w:h="11906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B3CEA"/>
    <w:rsid w:val="003F1736"/>
    <w:rsid w:val="005920CF"/>
    <w:rsid w:val="00782C1C"/>
    <w:rsid w:val="007B3CEA"/>
    <w:rsid w:val="009635B6"/>
    <w:rsid w:val="009A413F"/>
    <w:rsid w:val="00B70C8C"/>
    <w:rsid w:val="00DE6406"/>
    <w:rsid w:val="00E36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C8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70C8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70C8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B70C8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70C8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70C8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70C8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70C8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70C8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70C8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8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70C8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70C8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B70C8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B70C8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B70C8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B70C8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B70C8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B70C8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70C8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Gayane_S</dc:creator>
  <cp:keywords/>
  <dc:description/>
  <cp:lastModifiedBy>Hayk_M</cp:lastModifiedBy>
  <cp:revision>6</cp:revision>
  <dcterms:created xsi:type="dcterms:W3CDTF">2017-03-10T06:48:00Z</dcterms:created>
  <dcterms:modified xsi:type="dcterms:W3CDTF">2017-03-13T05:21:00Z</dcterms:modified>
</cp:coreProperties>
</file>